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31" w:rsidRDefault="00E76531" w:rsidP="00E76531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7190" cy="8732411"/>
            <wp:effectExtent l="0" t="0" r="0" b="0"/>
            <wp:docPr id="1" name="Рисунок 1" descr="C:\Users\sekret\Desktop\СКАНЫ 2023-2024 уч год\НОЯБРЬ 2023\Прием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\Desktop\СКАНЫ 2023-2024 уч год\НОЯБРЬ 2023\Прием ДО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526" cy="873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531" w:rsidRDefault="00E76531" w:rsidP="005D2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4B9" w:rsidRPr="001344B9" w:rsidRDefault="001344B9" w:rsidP="001344B9">
      <w:pPr>
        <w:pStyle w:val="a6"/>
        <w:numPr>
          <w:ilvl w:val="0"/>
          <w:numId w:val="3"/>
        </w:numPr>
        <w:tabs>
          <w:tab w:val="left" w:pos="1520"/>
          <w:tab w:val="left" w:pos="1521"/>
        </w:tabs>
        <w:spacing w:before="79" w:line="242" w:lineRule="auto"/>
        <w:ind w:right="133" w:firstLine="566"/>
        <w:jc w:val="both"/>
        <w:rPr>
          <w:color w:val="21272E"/>
          <w:sz w:val="24"/>
          <w:szCs w:val="24"/>
        </w:rPr>
      </w:pPr>
      <w:bookmarkStart w:id="0" w:name="_GoBack"/>
      <w:bookmarkEnd w:id="0"/>
      <w:r w:rsidRPr="001344B9">
        <w:rPr>
          <w:sz w:val="24"/>
          <w:szCs w:val="24"/>
        </w:rPr>
        <w:lastRenderedPageBreak/>
        <w:t>Настоящие правила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приема на обучение по образовательным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программам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дошкольного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образования</w:t>
      </w:r>
      <w:r w:rsidRPr="001344B9">
        <w:rPr>
          <w:spacing w:val="-4"/>
          <w:sz w:val="24"/>
          <w:szCs w:val="24"/>
        </w:rPr>
        <w:t xml:space="preserve"> </w:t>
      </w:r>
      <w:r w:rsidRPr="001344B9">
        <w:rPr>
          <w:sz w:val="24"/>
          <w:szCs w:val="24"/>
        </w:rPr>
        <w:t>(далее</w:t>
      </w:r>
      <w:r w:rsidRPr="001344B9">
        <w:rPr>
          <w:spacing w:val="4"/>
          <w:sz w:val="24"/>
          <w:szCs w:val="24"/>
        </w:rPr>
        <w:t xml:space="preserve"> </w:t>
      </w:r>
      <w:r w:rsidRPr="001344B9">
        <w:rPr>
          <w:sz w:val="24"/>
          <w:szCs w:val="24"/>
        </w:rPr>
        <w:t>–</w:t>
      </w:r>
      <w:r w:rsidRPr="001344B9">
        <w:rPr>
          <w:spacing w:val="2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Правила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приема)</w:t>
      </w:r>
      <w:r w:rsidRPr="001344B9">
        <w:rPr>
          <w:spacing w:val="3"/>
          <w:sz w:val="24"/>
          <w:szCs w:val="24"/>
        </w:rPr>
        <w:t xml:space="preserve"> </w:t>
      </w:r>
      <w:r w:rsidRPr="001344B9">
        <w:rPr>
          <w:sz w:val="24"/>
          <w:szCs w:val="24"/>
        </w:rPr>
        <w:t>разработаны</w:t>
      </w:r>
      <w:r w:rsidRPr="001344B9">
        <w:rPr>
          <w:spacing w:val="3"/>
          <w:sz w:val="24"/>
          <w:szCs w:val="24"/>
        </w:rPr>
        <w:t xml:space="preserve"> </w:t>
      </w:r>
      <w:r w:rsidRPr="001344B9">
        <w:rPr>
          <w:sz w:val="24"/>
          <w:szCs w:val="24"/>
        </w:rPr>
        <w:t>на</w:t>
      </w:r>
      <w:r w:rsidRPr="001344B9">
        <w:rPr>
          <w:spacing w:val="-10"/>
          <w:sz w:val="24"/>
          <w:szCs w:val="24"/>
        </w:rPr>
        <w:t xml:space="preserve"> </w:t>
      </w:r>
      <w:r w:rsidRPr="001344B9">
        <w:rPr>
          <w:sz w:val="24"/>
          <w:szCs w:val="24"/>
        </w:rPr>
        <w:t>основании:</w:t>
      </w:r>
    </w:p>
    <w:p w:rsidR="001344B9" w:rsidRPr="001344B9" w:rsidRDefault="001344B9" w:rsidP="001344B9">
      <w:pPr>
        <w:pStyle w:val="a6"/>
        <w:numPr>
          <w:ilvl w:val="0"/>
          <w:numId w:val="2"/>
        </w:numPr>
        <w:tabs>
          <w:tab w:val="left" w:pos="1521"/>
        </w:tabs>
        <w:spacing w:line="242" w:lineRule="auto"/>
        <w:ind w:firstLine="710"/>
        <w:rPr>
          <w:sz w:val="24"/>
          <w:szCs w:val="24"/>
        </w:rPr>
      </w:pPr>
      <w:r w:rsidRPr="001344B9">
        <w:rPr>
          <w:sz w:val="24"/>
          <w:szCs w:val="24"/>
        </w:rPr>
        <w:t>Федерального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закона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от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29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декабря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2012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г.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N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273-ФЗ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"Об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образовании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в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Российской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Федерации"</w:t>
      </w:r>
      <w:r w:rsidRPr="001344B9">
        <w:rPr>
          <w:spacing w:val="-1"/>
          <w:sz w:val="24"/>
          <w:szCs w:val="24"/>
        </w:rPr>
        <w:t xml:space="preserve"> </w:t>
      </w:r>
      <w:r w:rsidRPr="001344B9">
        <w:rPr>
          <w:sz w:val="24"/>
          <w:szCs w:val="24"/>
        </w:rPr>
        <w:t>с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изменениями</w:t>
      </w:r>
      <w:r w:rsidRPr="001344B9">
        <w:rPr>
          <w:spacing w:val="-7"/>
          <w:sz w:val="24"/>
          <w:szCs w:val="24"/>
        </w:rPr>
        <w:t xml:space="preserve"> </w:t>
      </w:r>
      <w:r w:rsidRPr="001344B9">
        <w:rPr>
          <w:sz w:val="24"/>
          <w:szCs w:val="24"/>
        </w:rPr>
        <w:t>от</w:t>
      </w:r>
      <w:r w:rsidRPr="001344B9">
        <w:rPr>
          <w:spacing w:val="-2"/>
          <w:sz w:val="24"/>
          <w:szCs w:val="24"/>
        </w:rPr>
        <w:t xml:space="preserve"> </w:t>
      </w:r>
      <w:r w:rsidRPr="001344B9">
        <w:rPr>
          <w:sz w:val="24"/>
          <w:szCs w:val="24"/>
        </w:rPr>
        <w:t>2</w:t>
      </w:r>
      <w:r w:rsidRPr="001344B9">
        <w:rPr>
          <w:spacing w:val="7"/>
          <w:sz w:val="24"/>
          <w:szCs w:val="24"/>
        </w:rPr>
        <w:t xml:space="preserve"> </w:t>
      </w:r>
      <w:r w:rsidRPr="001344B9">
        <w:rPr>
          <w:sz w:val="24"/>
          <w:szCs w:val="24"/>
        </w:rPr>
        <w:t>июля</w:t>
      </w:r>
      <w:r w:rsidRPr="001344B9">
        <w:rPr>
          <w:spacing w:val="-3"/>
          <w:sz w:val="24"/>
          <w:szCs w:val="24"/>
        </w:rPr>
        <w:t xml:space="preserve"> </w:t>
      </w:r>
      <w:r w:rsidRPr="001344B9">
        <w:rPr>
          <w:sz w:val="24"/>
          <w:szCs w:val="24"/>
        </w:rPr>
        <w:t>2021</w:t>
      </w:r>
      <w:r w:rsidRPr="001344B9">
        <w:rPr>
          <w:spacing w:val="-3"/>
          <w:sz w:val="24"/>
          <w:szCs w:val="24"/>
        </w:rPr>
        <w:t xml:space="preserve"> </w:t>
      </w:r>
      <w:r w:rsidRPr="001344B9">
        <w:rPr>
          <w:sz w:val="24"/>
          <w:szCs w:val="24"/>
        </w:rPr>
        <w:t>года;</w:t>
      </w:r>
    </w:p>
    <w:p w:rsidR="001344B9" w:rsidRPr="001344B9" w:rsidRDefault="001344B9" w:rsidP="001344B9">
      <w:pPr>
        <w:pStyle w:val="a6"/>
        <w:numPr>
          <w:ilvl w:val="0"/>
          <w:numId w:val="2"/>
        </w:numPr>
        <w:tabs>
          <w:tab w:val="left" w:pos="1582"/>
          <w:tab w:val="left" w:pos="1583"/>
        </w:tabs>
        <w:ind w:right="128" w:firstLine="710"/>
        <w:rPr>
          <w:sz w:val="24"/>
          <w:szCs w:val="24"/>
        </w:rPr>
      </w:pPr>
      <w:r w:rsidRPr="001344B9">
        <w:rPr>
          <w:sz w:val="24"/>
          <w:szCs w:val="24"/>
        </w:rPr>
        <w:t>Приказа Министерства просвещения Российской Федерации от 31 июля 2020 г. № 373 «Об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утверждении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Порядка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организации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и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осуществления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образовательной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деятельности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по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основным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общеобразовательным</w:t>
      </w:r>
      <w:r w:rsidRPr="001344B9">
        <w:rPr>
          <w:spacing w:val="-2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программам</w:t>
      </w:r>
      <w:r w:rsidRPr="001344B9">
        <w:rPr>
          <w:spacing w:val="7"/>
          <w:sz w:val="24"/>
          <w:szCs w:val="24"/>
        </w:rPr>
        <w:t xml:space="preserve"> </w:t>
      </w:r>
      <w:r w:rsidRPr="001344B9">
        <w:rPr>
          <w:sz w:val="24"/>
          <w:szCs w:val="24"/>
        </w:rPr>
        <w:t>–</w:t>
      </w:r>
      <w:r w:rsidRPr="001344B9">
        <w:rPr>
          <w:spacing w:val="-9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образовательным</w:t>
      </w:r>
      <w:r w:rsidRPr="001344B9">
        <w:rPr>
          <w:spacing w:val="-2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программам</w:t>
      </w:r>
      <w:r w:rsidRPr="001344B9">
        <w:rPr>
          <w:spacing w:val="-2"/>
          <w:sz w:val="24"/>
          <w:szCs w:val="24"/>
        </w:rPr>
        <w:t xml:space="preserve"> </w:t>
      </w:r>
      <w:r w:rsidRPr="001344B9">
        <w:rPr>
          <w:sz w:val="24"/>
          <w:szCs w:val="24"/>
        </w:rPr>
        <w:t>дошкольного</w:t>
      </w:r>
      <w:r w:rsidRPr="001344B9">
        <w:rPr>
          <w:spacing w:val="-3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образования;</w:t>
      </w:r>
    </w:p>
    <w:p w:rsidR="001344B9" w:rsidRPr="001344B9" w:rsidRDefault="001344B9" w:rsidP="001344B9">
      <w:pPr>
        <w:pStyle w:val="a6"/>
        <w:numPr>
          <w:ilvl w:val="0"/>
          <w:numId w:val="2"/>
        </w:numPr>
        <w:tabs>
          <w:tab w:val="left" w:pos="1521"/>
        </w:tabs>
        <w:spacing w:line="237" w:lineRule="auto"/>
        <w:ind w:right="121" w:firstLine="710"/>
        <w:rPr>
          <w:sz w:val="24"/>
          <w:szCs w:val="24"/>
        </w:rPr>
      </w:pPr>
      <w:r w:rsidRPr="001344B9">
        <w:rPr>
          <w:sz w:val="24"/>
          <w:szCs w:val="24"/>
        </w:rPr>
        <w:t>Приказа Министерства просвещения Российской Федерации от 15 мая 2020 г. № 236 «Об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утверждении порядка</w:t>
      </w:r>
      <w:r w:rsidRPr="001344B9">
        <w:rPr>
          <w:spacing w:val="-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приема</w:t>
      </w:r>
      <w:r w:rsidRPr="001344B9">
        <w:rPr>
          <w:spacing w:val="-6"/>
          <w:sz w:val="24"/>
          <w:szCs w:val="24"/>
        </w:rPr>
        <w:t xml:space="preserve"> </w:t>
      </w:r>
      <w:r w:rsidRPr="001344B9">
        <w:rPr>
          <w:sz w:val="24"/>
          <w:szCs w:val="24"/>
        </w:rPr>
        <w:t>на</w:t>
      </w:r>
      <w:r w:rsidRPr="001344B9">
        <w:rPr>
          <w:spacing w:val="-7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обучение</w:t>
      </w:r>
      <w:r w:rsidRPr="001344B9">
        <w:rPr>
          <w:spacing w:val="-1"/>
          <w:sz w:val="24"/>
          <w:szCs w:val="24"/>
        </w:rPr>
        <w:t xml:space="preserve"> </w:t>
      </w:r>
      <w:r w:rsidRPr="001344B9">
        <w:rPr>
          <w:sz w:val="24"/>
          <w:szCs w:val="24"/>
        </w:rPr>
        <w:t>по</w:t>
      </w:r>
      <w:r w:rsidRPr="001344B9">
        <w:rPr>
          <w:spacing w:val="-5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образовательным</w:t>
      </w:r>
      <w:r w:rsidRPr="001344B9">
        <w:rPr>
          <w:spacing w:val="-3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программам</w:t>
      </w:r>
      <w:r w:rsidRPr="001344B9">
        <w:rPr>
          <w:spacing w:val="-4"/>
          <w:sz w:val="24"/>
          <w:szCs w:val="24"/>
        </w:rPr>
        <w:t xml:space="preserve"> </w:t>
      </w:r>
      <w:r w:rsidRPr="001344B9">
        <w:rPr>
          <w:sz w:val="24"/>
          <w:szCs w:val="24"/>
        </w:rPr>
        <w:t>дошкольного</w:t>
      </w:r>
      <w:r w:rsidRPr="001344B9">
        <w:rPr>
          <w:spacing w:val="-5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образования»;</w:t>
      </w:r>
    </w:p>
    <w:p w:rsidR="001344B9" w:rsidRPr="001344B9" w:rsidRDefault="001344B9" w:rsidP="001344B9">
      <w:pPr>
        <w:pStyle w:val="a6"/>
        <w:numPr>
          <w:ilvl w:val="0"/>
          <w:numId w:val="2"/>
        </w:numPr>
        <w:tabs>
          <w:tab w:val="left" w:pos="1521"/>
        </w:tabs>
        <w:spacing w:before="1" w:line="237" w:lineRule="auto"/>
        <w:ind w:right="125" w:firstLine="710"/>
        <w:rPr>
          <w:sz w:val="24"/>
          <w:szCs w:val="24"/>
        </w:rPr>
      </w:pPr>
      <w:r w:rsidRPr="001344B9">
        <w:rPr>
          <w:sz w:val="24"/>
          <w:szCs w:val="24"/>
        </w:rPr>
        <w:t>Приказа Министерства просвещения Российской Федерации от 4 октября 2021 г. № 686 «О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внесении</w:t>
      </w:r>
      <w:r w:rsidRPr="001344B9">
        <w:rPr>
          <w:spacing w:val="24"/>
          <w:sz w:val="24"/>
          <w:szCs w:val="24"/>
        </w:rPr>
        <w:t xml:space="preserve"> </w:t>
      </w:r>
      <w:r w:rsidRPr="001344B9">
        <w:rPr>
          <w:sz w:val="24"/>
          <w:szCs w:val="24"/>
        </w:rPr>
        <w:t>изменений</w:t>
      </w:r>
      <w:r w:rsidRPr="001344B9">
        <w:rPr>
          <w:spacing w:val="25"/>
          <w:sz w:val="24"/>
          <w:szCs w:val="24"/>
        </w:rPr>
        <w:t xml:space="preserve"> </w:t>
      </w:r>
      <w:r w:rsidRPr="001344B9">
        <w:rPr>
          <w:sz w:val="24"/>
          <w:szCs w:val="24"/>
        </w:rPr>
        <w:t>в</w:t>
      </w:r>
      <w:r w:rsidRPr="001344B9">
        <w:rPr>
          <w:spacing w:val="2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приказы</w:t>
      </w:r>
      <w:r w:rsidRPr="001344B9">
        <w:rPr>
          <w:spacing w:val="21"/>
          <w:sz w:val="24"/>
          <w:szCs w:val="24"/>
        </w:rPr>
        <w:t xml:space="preserve"> </w:t>
      </w:r>
      <w:r w:rsidRPr="001344B9">
        <w:rPr>
          <w:sz w:val="24"/>
          <w:szCs w:val="24"/>
        </w:rPr>
        <w:t>министерства</w:t>
      </w:r>
      <w:r w:rsidRPr="001344B9">
        <w:rPr>
          <w:spacing w:val="18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просвещения</w:t>
      </w:r>
      <w:r w:rsidRPr="001344B9">
        <w:rPr>
          <w:spacing w:val="19"/>
          <w:sz w:val="24"/>
          <w:szCs w:val="24"/>
        </w:rPr>
        <w:t xml:space="preserve"> </w:t>
      </w:r>
      <w:r w:rsidRPr="001344B9">
        <w:rPr>
          <w:sz w:val="24"/>
          <w:szCs w:val="24"/>
        </w:rPr>
        <w:t>Российской</w:t>
      </w:r>
      <w:r w:rsidRPr="001344B9">
        <w:rPr>
          <w:spacing w:val="20"/>
          <w:sz w:val="24"/>
          <w:szCs w:val="24"/>
        </w:rPr>
        <w:t xml:space="preserve"> </w:t>
      </w:r>
      <w:r w:rsidRPr="001344B9">
        <w:rPr>
          <w:sz w:val="24"/>
          <w:szCs w:val="24"/>
        </w:rPr>
        <w:t>Федерации</w:t>
      </w:r>
      <w:r w:rsidRPr="001344B9">
        <w:rPr>
          <w:spacing w:val="20"/>
          <w:sz w:val="24"/>
          <w:szCs w:val="24"/>
        </w:rPr>
        <w:t xml:space="preserve"> </w:t>
      </w:r>
      <w:r w:rsidRPr="001344B9">
        <w:rPr>
          <w:sz w:val="24"/>
          <w:szCs w:val="24"/>
        </w:rPr>
        <w:t>от</w:t>
      </w:r>
      <w:r w:rsidRPr="001344B9">
        <w:rPr>
          <w:spacing w:val="20"/>
          <w:sz w:val="24"/>
          <w:szCs w:val="24"/>
        </w:rPr>
        <w:t xml:space="preserve"> </w:t>
      </w:r>
      <w:r w:rsidRPr="001344B9">
        <w:rPr>
          <w:sz w:val="24"/>
          <w:szCs w:val="24"/>
        </w:rPr>
        <w:t>15</w:t>
      </w:r>
      <w:r w:rsidRPr="001344B9">
        <w:rPr>
          <w:spacing w:val="24"/>
          <w:sz w:val="24"/>
          <w:szCs w:val="24"/>
        </w:rPr>
        <w:t xml:space="preserve"> </w:t>
      </w:r>
      <w:r w:rsidRPr="001344B9">
        <w:rPr>
          <w:sz w:val="24"/>
          <w:szCs w:val="24"/>
        </w:rPr>
        <w:t>мая</w:t>
      </w:r>
      <w:r w:rsidRPr="001344B9">
        <w:rPr>
          <w:spacing w:val="24"/>
          <w:sz w:val="24"/>
          <w:szCs w:val="24"/>
        </w:rPr>
        <w:t xml:space="preserve"> </w:t>
      </w:r>
      <w:r w:rsidRPr="001344B9">
        <w:rPr>
          <w:sz w:val="24"/>
          <w:szCs w:val="24"/>
        </w:rPr>
        <w:t>2020</w:t>
      </w:r>
      <w:r w:rsidRPr="001344B9">
        <w:rPr>
          <w:spacing w:val="24"/>
          <w:sz w:val="24"/>
          <w:szCs w:val="24"/>
        </w:rPr>
        <w:t xml:space="preserve"> </w:t>
      </w:r>
      <w:r w:rsidRPr="001344B9">
        <w:rPr>
          <w:sz w:val="24"/>
          <w:szCs w:val="24"/>
        </w:rPr>
        <w:t>г.</w:t>
      </w:r>
      <w:r w:rsidRPr="001344B9">
        <w:rPr>
          <w:spacing w:val="26"/>
          <w:sz w:val="24"/>
          <w:szCs w:val="24"/>
        </w:rPr>
        <w:t xml:space="preserve"> </w:t>
      </w:r>
      <w:r w:rsidRPr="001344B9">
        <w:rPr>
          <w:sz w:val="24"/>
          <w:szCs w:val="24"/>
        </w:rPr>
        <w:t>№</w:t>
      </w:r>
    </w:p>
    <w:p w:rsidR="001344B9" w:rsidRPr="001344B9" w:rsidRDefault="001344B9" w:rsidP="001344B9">
      <w:pPr>
        <w:pStyle w:val="a4"/>
        <w:ind w:right="126" w:firstLine="0"/>
      </w:pPr>
      <w:r w:rsidRPr="001344B9">
        <w:t>236</w:t>
      </w:r>
      <w:r w:rsidRPr="001344B9">
        <w:rPr>
          <w:spacing w:val="1"/>
        </w:rPr>
        <w:t xml:space="preserve"> </w:t>
      </w:r>
      <w:r w:rsidRPr="001344B9">
        <w:t>«Об</w:t>
      </w:r>
      <w:r w:rsidRPr="001344B9">
        <w:rPr>
          <w:spacing w:val="1"/>
        </w:rPr>
        <w:t xml:space="preserve"> </w:t>
      </w:r>
      <w:r w:rsidRPr="001344B9">
        <w:t>утверждении</w:t>
      </w:r>
      <w:r w:rsidRPr="001344B9">
        <w:rPr>
          <w:spacing w:val="1"/>
        </w:rPr>
        <w:t xml:space="preserve"> </w:t>
      </w:r>
      <w:r w:rsidRPr="001344B9">
        <w:t>Порядка</w:t>
      </w:r>
      <w:r w:rsidRPr="001344B9">
        <w:rPr>
          <w:spacing w:val="1"/>
        </w:rPr>
        <w:t xml:space="preserve"> </w:t>
      </w:r>
      <w:r w:rsidRPr="001344B9">
        <w:t>приема</w:t>
      </w:r>
      <w:r w:rsidRPr="001344B9">
        <w:rPr>
          <w:spacing w:val="1"/>
        </w:rPr>
        <w:t xml:space="preserve"> </w:t>
      </w:r>
      <w:r w:rsidRPr="001344B9">
        <w:t>на</w:t>
      </w:r>
      <w:r w:rsidRPr="001344B9">
        <w:rPr>
          <w:spacing w:val="1"/>
        </w:rPr>
        <w:t xml:space="preserve"> </w:t>
      </w:r>
      <w:r w:rsidRPr="001344B9">
        <w:t>обучение</w:t>
      </w:r>
      <w:r w:rsidRPr="001344B9">
        <w:rPr>
          <w:spacing w:val="1"/>
        </w:rPr>
        <w:t xml:space="preserve"> </w:t>
      </w:r>
      <w:r w:rsidRPr="001344B9">
        <w:t>по</w:t>
      </w:r>
      <w:r w:rsidRPr="001344B9">
        <w:rPr>
          <w:spacing w:val="1"/>
        </w:rPr>
        <w:t xml:space="preserve"> </w:t>
      </w:r>
      <w:r w:rsidRPr="001344B9">
        <w:t>образовательным</w:t>
      </w:r>
      <w:r w:rsidRPr="001344B9">
        <w:rPr>
          <w:spacing w:val="1"/>
        </w:rPr>
        <w:t xml:space="preserve"> </w:t>
      </w:r>
      <w:r w:rsidRPr="001344B9">
        <w:t>программам</w:t>
      </w:r>
      <w:r w:rsidRPr="001344B9">
        <w:rPr>
          <w:spacing w:val="1"/>
        </w:rPr>
        <w:t xml:space="preserve"> </w:t>
      </w:r>
      <w:r w:rsidRPr="001344B9">
        <w:t>дошкольного</w:t>
      </w:r>
      <w:r w:rsidRPr="001344B9">
        <w:rPr>
          <w:spacing w:val="1"/>
        </w:rPr>
        <w:t xml:space="preserve"> </w:t>
      </w:r>
      <w:r w:rsidRPr="001344B9">
        <w:t>образования» и от 8 сентября 2020 г. № 471 «О внесении изменений в Порядок приема на обучение по</w:t>
      </w:r>
      <w:r w:rsidRPr="001344B9">
        <w:rPr>
          <w:spacing w:val="1"/>
        </w:rPr>
        <w:t xml:space="preserve"> </w:t>
      </w:r>
      <w:r w:rsidRPr="001344B9">
        <w:t>образовательным</w:t>
      </w:r>
      <w:r w:rsidRPr="001344B9">
        <w:rPr>
          <w:spacing w:val="1"/>
        </w:rPr>
        <w:t xml:space="preserve"> </w:t>
      </w:r>
      <w:r w:rsidRPr="001344B9">
        <w:t>программам</w:t>
      </w:r>
      <w:r w:rsidRPr="001344B9">
        <w:rPr>
          <w:spacing w:val="1"/>
        </w:rPr>
        <w:t xml:space="preserve"> </w:t>
      </w:r>
      <w:r w:rsidRPr="001344B9">
        <w:t>дошкольного</w:t>
      </w:r>
      <w:r w:rsidRPr="001344B9">
        <w:rPr>
          <w:spacing w:val="1"/>
        </w:rPr>
        <w:t xml:space="preserve"> </w:t>
      </w:r>
      <w:r w:rsidRPr="001344B9">
        <w:t>образования,</w:t>
      </w:r>
      <w:r w:rsidRPr="001344B9">
        <w:rPr>
          <w:spacing w:val="1"/>
        </w:rPr>
        <w:t xml:space="preserve"> </w:t>
      </w:r>
      <w:r w:rsidRPr="001344B9">
        <w:t>утвержденный</w:t>
      </w:r>
      <w:r w:rsidRPr="001344B9">
        <w:rPr>
          <w:spacing w:val="1"/>
        </w:rPr>
        <w:t xml:space="preserve"> </w:t>
      </w:r>
      <w:r w:rsidRPr="001344B9">
        <w:t>приказом</w:t>
      </w:r>
      <w:r w:rsidRPr="001344B9">
        <w:rPr>
          <w:spacing w:val="1"/>
        </w:rPr>
        <w:t xml:space="preserve"> </w:t>
      </w:r>
      <w:r w:rsidRPr="001344B9">
        <w:t>Министерства</w:t>
      </w:r>
      <w:r w:rsidRPr="001344B9">
        <w:rPr>
          <w:spacing w:val="1"/>
        </w:rPr>
        <w:t xml:space="preserve"> </w:t>
      </w:r>
      <w:r w:rsidRPr="001344B9">
        <w:t>просвещения</w:t>
      </w:r>
      <w:r w:rsidRPr="001344B9">
        <w:rPr>
          <w:spacing w:val="58"/>
        </w:rPr>
        <w:t xml:space="preserve"> </w:t>
      </w:r>
      <w:r w:rsidRPr="001344B9">
        <w:t>Российской</w:t>
      </w:r>
      <w:r w:rsidRPr="001344B9">
        <w:rPr>
          <w:spacing w:val="-2"/>
        </w:rPr>
        <w:t xml:space="preserve"> </w:t>
      </w:r>
      <w:r w:rsidRPr="001344B9">
        <w:t>Федерации</w:t>
      </w:r>
      <w:r w:rsidRPr="001344B9">
        <w:rPr>
          <w:spacing w:val="56"/>
        </w:rPr>
        <w:t xml:space="preserve"> </w:t>
      </w:r>
      <w:r w:rsidRPr="001344B9">
        <w:t>от</w:t>
      </w:r>
      <w:r w:rsidRPr="001344B9">
        <w:rPr>
          <w:spacing w:val="-3"/>
        </w:rPr>
        <w:t xml:space="preserve"> </w:t>
      </w:r>
      <w:r w:rsidRPr="001344B9">
        <w:t>15</w:t>
      </w:r>
      <w:r w:rsidRPr="001344B9">
        <w:rPr>
          <w:spacing w:val="2"/>
        </w:rPr>
        <w:t xml:space="preserve"> </w:t>
      </w:r>
      <w:r w:rsidRPr="001344B9">
        <w:t>мая</w:t>
      </w:r>
      <w:r w:rsidRPr="001344B9">
        <w:rPr>
          <w:spacing w:val="2"/>
        </w:rPr>
        <w:t xml:space="preserve"> </w:t>
      </w:r>
      <w:r w:rsidRPr="001344B9">
        <w:t>2020</w:t>
      </w:r>
      <w:r w:rsidRPr="001344B9">
        <w:rPr>
          <w:spacing w:val="-3"/>
        </w:rPr>
        <w:t xml:space="preserve"> </w:t>
      </w:r>
      <w:r w:rsidRPr="001344B9">
        <w:t>г.</w:t>
      </w:r>
      <w:r w:rsidRPr="001344B9">
        <w:rPr>
          <w:spacing w:val="-1"/>
        </w:rPr>
        <w:t xml:space="preserve"> </w:t>
      </w:r>
      <w:r w:rsidRPr="001344B9">
        <w:t>№</w:t>
      </w:r>
      <w:r w:rsidRPr="001344B9">
        <w:rPr>
          <w:spacing w:val="3"/>
        </w:rPr>
        <w:t xml:space="preserve"> </w:t>
      </w:r>
      <w:r w:rsidRPr="001344B9">
        <w:t>236»;</w:t>
      </w:r>
    </w:p>
    <w:p w:rsidR="001344B9" w:rsidRPr="001344B9" w:rsidRDefault="001344B9" w:rsidP="001344B9">
      <w:pPr>
        <w:pStyle w:val="a6"/>
        <w:numPr>
          <w:ilvl w:val="0"/>
          <w:numId w:val="1"/>
        </w:numPr>
        <w:tabs>
          <w:tab w:val="left" w:pos="1521"/>
        </w:tabs>
        <w:spacing w:before="3" w:line="237" w:lineRule="auto"/>
        <w:ind w:right="121" w:firstLine="710"/>
        <w:rPr>
          <w:sz w:val="24"/>
          <w:szCs w:val="24"/>
        </w:rPr>
      </w:pPr>
      <w:r w:rsidRPr="001344B9">
        <w:rPr>
          <w:sz w:val="24"/>
          <w:szCs w:val="24"/>
        </w:rPr>
        <w:t>Федеральным законом № 115-ФЗ от 25 июля 2002 г. о правовом положении иностранных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граждан</w:t>
      </w:r>
      <w:r w:rsidRPr="001344B9">
        <w:rPr>
          <w:spacing w:val="2"/>
          <w:sz w:val="24"/>
          <w:szCs w:val="24"/>
        </w:rPr>
        <w:t xml:space="preserve"> </w:t>
      </w:r>
      <w:r w:rsidRPr="001344B9">
        <w:rPr>
          <w:sz w:val="24"/>
          <w:szCs w:val="24"/>
        </w:rPr>
        <w:t>в</w:t>
      </w:r>
      <w:r w:rsidRPr="001344B9">
        <w:rPr>
          <w:spacing w:val="-1"/>
          <w:sz w:val="24"/>
          <w:szCs w:val="24"/>
        </w:rPr>
        <w:t xml:space="preserve"> </w:t>
      </w:r>
      <w:r w:rsidRPr="001344B9">
        <w:rPr>
          <w:sz w:val="24"/>
          <w:szCs w:val="24"/>
        </w:rPr>
        <w:t>Российской</w:t>
      </w:r>
      <w:r w:rsidRPr="001344B9">
        <w:rPr>
          <w:spacing w:val="-2"/>
          <w:sz w:val="24"/>
          <w:szCs w:val="24"/>
        </w:rPr>
        <w:t xml:space="preserve"> </w:t>
      </w:r>
      <w:r w:rsidRPr="001344B9">
        <w:rPr>
          <w:sz w:val="24"/>
          <w:szCs w:val="24"/>
        </w:rPr>
        <w:t>Федерации»</w:t>
      </w:r>
      <w:r w:rsidRPr="001344B9">
        <w:rPr>
          <w:spacing w:val="-4"/>
          <w:sz w:val="24"/>
          <w:szCs w:val="24"/>
        </w:rPr>
        <w:t xml:space="preserve"> </w:t>
      </w:r>
      <w:r w:rsidRPr="001344B9">
        <w:rPr>
          <w:sz w:val="24"/>
          <w:szCs w:val="24"/>
        </w:rPr>
        <w:t>с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изменениями</w:t>
      </w:r>
      <w:r w:rsidRPr="001344B9">
        <w:rPr>
          <w:spacing w:val="-2"/>
          <w:sz w:val="24"/>
          <w:szCs w:val="24"/>
        </w:rPr>
        <w:t xml:space="preserve"> </w:t>
      </w:r>
      <w:r w:rsidRPr="001344B9">
        <w:rPr>
          <w:sz w:val="24"/>
          <w:szCs w:val="24"/>
        </w:rPr>
        <w:t>от</w:t>
      </w:r>
      <w:r w:rsidRPr="001344B9">
        <w:rPr>
          <w:spacing w:val="-3"/>
          <w:sz w:val="24"/>
          <w:szCs w:val="24"/>
        </w:rPr>
        <w:t xml:space="preserve"> </w:t>
      </w:r>
      <w:r w:rsidRPr="001344B9">
        <w:rPr>
          <w:sz w:val="24"/>
          <w:szCs w:val="24"/>
        </w:rPr>
        <w:t>2</w:t>
      </w:r>
      <w:r w:rsidRPr="001344B9">
        <w:rPr>
          <w:spacing w:val="-3"/>
          <w:sz w:val="24"/>
          <w:szCs w:val="24"/>
        </w:rPr>
        <w:t xml:space="preserve"> </w:t>
      </w:r>
      <w:r w:rsidRPr="001344B9">
        <w:rPr>
          <w:sz w:val="24"/>
          <w:szCs w:val="24"/>
        </w:rPr>
        <w:t>июля</w:t>
      </w:r>
      <w:r w:rsidRPr="001344B9">
        <w:rPr>
          <w:spacing w:val="2"/>
          <w:sz w:val="24"/>
          <w:szCs w:val="24"/>
        </w:rPr>
        <w:t xml:space="preserve"> </w:t>
      </w:r>
      <w:r w:rsidRPr="001344B9">
        <w:rPr>
          <w:sz w:val="24"/>
          <w:szCs w:val="24"/>
        </w:rPr>
        <w:t>2021</w:t>
      </w:r>
      <w:r w:rsidRPr="001344B9">
        <w:rPr>
          <w:spacing w:val="-4"/>
          <w:sz w:val="24"/>
          <w:szCs w:val="24"/>
        </w:rPr>
        <w:t xml:space="preserve"> </w:t>
      </w:r>
      <w:r w:rsidRPr="001344B9">
        <w:rPr>
          <w:sz w:val="24"/>
          <w:szCs w:val="24"/>
        </w:rPr>
        <w:t>года;</w:t>
      </w:r>
    </w:p>
    <w:p w:rsidR="001344B9" w:rsidRPr="001344B9" w:rsidRDefault="001344B9" w:rsidP="001344B9">
      <w:pPr>
        <w:pStyle w:val="a6"/>
        <w:numPr>
          <w:ilvl w:val="0"/>
          <w:numId w:val="1"/>
        </w:numPr>
        <w:tabs>
          <w:tab w:val="left" w:pos="1521"/>
        </w:tabs>
        <w:spacing w:before="5" w:line="292" w:lineRule="exact"/>
        <w:ind w:left="1520" w:right="0" w:hanging="707"/>
        <w:rPr>
          <w:sz w:val="24"/>
          <w:szCs w:val="24"/>
        </w:rPr>
      </w:pPr>
      <w:r w:rsidRPr="001344B9">
        <w:rPr>
          <w:sz w:val="24"/>
          <w:szCs w:val="24"/>
        </w:rPr>
        <w:t>Устава</w:t>
      </w:r>
      <w:r w:rsidRPr="001344B9">
        <w:rPr>
          <w:spacing w:val="-3"/>
          <w:sz w:val="24"/>
          <w:szCs w:val="24"/>
        </w:rPr>
        <w:t xml:space="preserve"> </w:t>
      </w:r>
      <w:r w:rsidRPr="001344B9">
        <w:rPr>
          <w:sz w:val="24"/>
          <w:szCs w:val="24"/>
        </w:rPr>
        <w:t>образовательной</w:t>
      </w:r>
      <w:r w:rsidRPr="001344B9">
        <w:rPr>
          <w:spacing w:val="-5"/>
          <w:sz w:val="24"/>
          <w:szCs w:val="24"/>
        </w:rPr>
        <w:t xml:space="preserve"> </w:t>
      </w:r>
      <w:r w:rsidRPr="001344B9">
        <w:rPr>
          <w:sz w:val="24"/>
          <w:szCs w:val="24"/>
        </w:rPr>
        <w:t>организации.</w:t>
      </w:r>
    </w:p>
    <w:p w:rsidR="001344B9" w:rsidRPr="001344B9" w:rsidRDefault="001344B9" w:rsidP="001344B9">
      <w:pPr>
        <w:pStyle w:val="a6"/>
        <w:numPr>
          <w:ilvl w:val="0"/>
          <w:numId w:val="3"/>
        </w:numPr>
        <w:tabs>
          <w:tab w:val="left" w:pos="1582"/>
          <w:tab w:val="left" w:pos="1583"/>
        </w:tabs>
        <w:ind w:firstLine="566"/>
        <w:jc w:val="both"/>
        <w:rPr>
          <w:color w:val="21272E"/>
          <w:sz w:val="24"/>
          <w:szCs w:val="24"/>
        </w:rPr>
      </w:pPr>
      <w:r w:rsidRPr="001344B9">
        <w:rPr>
          <w:sz w:val="24"/>
          <w:szCs w:val="24"/>
        </w:rPr>
        <w:t>Настоящие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Правила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определяют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правила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приема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граждан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Российской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Федерации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в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Структурное подразделение МАОУ «Манчажская СОШ» - «Детский сад с. Манчаж» (адрес: 623360,</w:t>
      </w:r>
      <w:r w:rsidRPr="001344B9">
        <w:rPr>
          <w:spacing w:val="1"/>
          <w:sz w:val="24"/>
          <w:szCs w:val="24"/>
        </w:rPr>
        <w:t xml:space="preserve"> </w:t>
      </w:r>
      <w:r w:rsidRPr="001344B9">
        <w:rPr>
          <w:sz w:val="24"/>
          <w:szCs w:val="24"/>
        </w:rPr>
        <w:t>Свердловская</w:t>
      </w:r>
      <w:r w:rsidRPr="001344B9">
        <w:rPr>
          <w:spacing w:val="11"/>
          <w:sz w:val="24"/>
          <w:szCs w:val="24"/>
        </w:rPr>
        <w:t xml:space="preserve"> </w:t>
      </w:r>
      <w:r w:rsidRPr="001344B9">
        <w:rPr>
          <w:sz w:val="24"/>
          <w:szCs w:val="24"/>
        </w:rPr>
        <w:t>область,</w:t>
      </w:r>
      <w:r w:rsidRPr="001344B9">
        <w:rPr>
          <w:spacing w:val="18"/>
          <w:sz w:val="24"/>
          <w:szCs w:val="24"/>
        </w:rPr>
        <w:t xml:space="preserve"> </w:t>
      </w:r>
      <w:r w:rsidRPr="001344B9">
        <w:rPr>
          <w:sz w:val="24"/>
          <w:szCs w:val="24"/>
        </w:rPr>
        <w:t>Артинский</w:t>
      </w:r>
      <w:r w:rsidRPr="001344B9">
        <w:rPr>
          <w:spacing w:val="12"/>
          <w:sz w:val="24"/>
          <w:szCs w:val="24"/>
        </w:rPr>
        <w:t xml:space="preserve"> </w:t>
      </w:r>
      <w:r w:rsidRPr="001344B9">
        <w:rPr>
          <w:sz w:val="24"/>
          <w:szCs w:val="24"/>
        </w:rPr>
        <w:t>район,</w:t>
      </w:r>
      <w:r w:rsidRPr="001344B9">
        <w:rPr>
          <w:spacing w:val="13"/>
          <w:sz w:val="24"/>
          <w:szCs w:val="24"/>
        </w:rPr>
        <w:t xml:space="preserve"> </w:t>
      </w:r>
      <w:r w:rsidRPr="001344B9">
        <w:rPr>
          <w:sz w:val="24"/>
          <w:szCs w:val="24"/>
        </w:rPr>
        <w:t>с.</w:t>
      </w:r>
      <w:r w:rsidRPr="001344B9">
        <w:rPr>
          <w:spacing w:val="14"/>
          <w:sz w:val="24"/>
          <w:szCs w:val="24"/>
        </w:rPr>
        <w:t xml:space="preserve"> </w:t>
      </w:r>
      <w:r w:rsidRPr="001344B9">
        <w:rPr>
          <w:sz w:val="24"/>
          <w:szCs w:val="24"/>
        </w:rPr>
        <w:t>Манчаж,</w:t>
      </w:r>
      <w:r w:rsidRPr="001344B9">
        <w:rPr>
          <w:spacing w:val="18"/>
          <w:sz w:val="24"/>
          <w:szCs w:val="24"/>
        </w:rPr>
        <w:t xml:space="preserve"> </w:t>
      </w:r>
      <w:r w:rsidRPr="001344B9">
        <w:rPr>
          <w:sz w:val="24"/>
          <w:szCs w:val="24"/>
        </w:rPr>
        <w:t>ул.</w:t>
      </w:r>
      <w:r w:rsidRPr="001344B9">
        <w:rPr>
          <w:spacing w:val="18"/>
          <w:sz w:val="24"/>
          <w:szCs w:val="24"/>
        </w:rPr>
        <w:t xml:space="preserve"> </w:t>
      </w:r>
      <w:r w:rsidRPr="001344B9">
        <w:rPr>
          <w:sz w:val="24"/>
          <w:szCs w:val="24"/>
        </w:rPr>
        <w:t>40</w:t>
      </w:r>
      <w:r w:rsidRPr="001344B9">
        <w:rPr>
          <w:spacing w:val="15"/>
          <w:sz w:val="24"/>
          <w:szCs w:val="24"/>
        </w:rPr>
        <w:t xml:space="preserve"> </w:t>
      </w:r>
      <w:r w:rsidRPr="001344B9">
        <w:rPr>
          <w:sz w:val="24"/>
          <w:szCs w:val="24"/>
        </w:rPr>
        <w:t>лет</w:t>
      </w:r>
      <w:r w:rsidRPr="001344B9">
        <w:rPr>
          <w:spacing w:val="16"/>
          <w:sz w:val="24"/>
          <w:szCs w:val="24"/>
        </w:rPr>
        <w:t xml:space="preserve"> </w:t>
      </w:r>
      <w:r w:rsidRPr="001344B9">
        <w:rPr>
          <w:sz w:val="24"/>
          <w:szCs w:val="24"/>
        </w:rPr>
        <w:t>Победы,</w:t>
      </w:r>
      <w:r w:rsidRPr="001344B9">
        <w:rPr>
          <w:spacing w:val="18"/>
          <w:sz w:val="24"/>
          <w:szCs w:val="24"/>
        </w:rPr>
        <w:t xml:space="preserve"> </w:t>
      </w:r>
      <w:r w:rsidRPr="001344B9">
        <w:rPr>
          <w:sz w:val="24"/>
          <w:szCs w:val="24"/>
        </w:rPr>
        <w:t>д.7)</w:t>
      </w:r>
      <w:r w:rsidRPr="001344B9">
        <w:rPr>
          <w:spacing w:val="12"/>
          <w:sz w:val="24"/>
          <w:szCs w:val="24"/>
        </w:rPr>
        <w:t xml:space="preserve"> </w:t>
      </w:r>
      <w:r w:rsidRPr="001344B9">
        <w:rPr>
          <w:sz w:val="24"/>
          <w:szCs w:val="24"/>
        </w:rPr>
        <w:t>и</w:t>
      </w:r>
      <w:r w:rsidRPr="001344B9">
        <w:rPr>
          <w:spacing w:val="28"/>
          <w:sz w:val="24"/>
          <w:szCs w:val="24"/>
        </w:rPr>
        <w:t xml:space="preserve"> </w:t>
      </w:r>
      <w:r w:rsidRPr="001344B9">
        <w:rPr>
          <w:sz w:val="24"/>
          <w:szCs w:val="24"/>
        </w:rPr>
        <w:t>филиал</w:t>
      </w:r>
      <w:r w:rsidRPr="001344B9">
        <w:rPr>
          <w:spacing w:val="32"/>
          <w:sz w:val="24"/>
          <w:szCs w:val="24"/>
        </w:rPr>
        <w:t xml:space="preserve"> </w:t>
      </w:r>
      <w:r w:rsidRPr="001344B9">
        <w:rPr>
          <w:sz w:val="24"/>
          <w:szCs w:val="24"/>
        </w:rPr>
        <w:t>МАОУ</w:t>
      </w:r>
    </w:p>
    <w:p w:rsidR="001344B9" w:rsidRPr="001344B9" w:rsidRDefault="001344B9" w:rsidP="001344B9">
      <w:pPr>
        <w:pStyle w:val="a4"/>
        <w:ind w:right="122" w:firstLine="0"/>
      </w:pPr>
      <w:r w:rsidRPr="001344B9">
        <w:t xml:space="preserve">«Манчажская СОШ» - «Детский сад д.Токари» (адрес: </w:t>
      </w:r>
      <w:r w:rsidRPr="001344B9">
        <w:rPr>
          <w:color w:val="21272E"/>
        </w:rPr>
        <w:t>623360, Свердловская область, Артинский район,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д.Токари,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ул.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Пролетарская,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д.4,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часть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2)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- (далее Организация), осуществляющие образовательную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деятельность</w:t>
      </w:r>
      <w:r w:rsidRPr="001344B9">
        <w:rPr>
          <w:color w:val="21272E"/>
          <w:spacing w:val="-3"/>
        </w:rPr>
        <w:t xml:space="preserve"> </w:t>
      </w:r>
      <w:r w:rsidRPr="001344B9">
        <w:rPr>
          <w:color w:val="21272E"/>
        </w:rPr>
        <w:t>по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образовательным</w:t>
      </w:r>
      <w:r w:rsidRPr="001344B9">
        <w:rPr>
          <w:color w:val="21272E"/>
          <w:spacing w:val="-2"/>
        </w:rPr>
        <w:t xml:space="preserve"> </w:t>
      </w:r>
      <w:r w:rsidRPr="001344B9">
        <w:rPr>
          <w:color w:val="21272E"/>
        </w:rPr>
        <w:t>программам</w:t>
      </w:r>
      <w:r w:rsidRPr="001344B9">
        <w:rPr>
          <w:color w:val="21272E"/>
          <w:spacing w:val="-7"/>
        </w:rPr>
        <w:t xml:space="preserve"> </w:t>
      </w:r>
      <w:r w:rsidRPr="001344B9">
        <w:rPr>
          <w:color w:val="21272E"/>
        </w:rPr>
        <w:t>дошкольного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образования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(далее</w:t>
      </w:r>
      <w:r w:rsidRPr="001344B9">
        <w:rPr>
          <w:color w:val="21272E"/>
          <w:spacing w:val="10"/>
        </w:rPr>
        <w:t xml:space="preserve"> </w:t>
      </w:r>
      <w:r w:rsidRPr="001344B9">
        <w:rPr>
          <w:color w:val="21272E"/>
        </w:rPr>
        <w:t>-</w:t>
      </w:r>
      <w:r w:rsidRPr="001344B9">
        <w:rPr>
          <w:color w:val="21272E"/>
          <w:spacing w:val="-7"/>
        </w:rPr>
        <w:t xml:space="preserve"> </w:t>
      </w:r>
      <w:r w:rsidRPr="001344B9">
        <w:rPr>
          <w:color w:val="21272E"/>
        </w:rPr>
        <w:t>организация).</w:t>
      </w:r>
    </w:p>
    <w:p w:rsidR="001344B9" w:rsidRPr="001344B9" w:rsidRDefault="001344B9" w:rsidP="001344B9">
      <w:pPr>
        <w:pStyle w:val="a6"/>
        <w:numPr>
          <w:ilvl w:val="0"/>
          <w:numId w:val="3"/>
        </w:numPr>
        <w:tabs>
          <w:tab w:val="left" w:pos="925"/>
        </w:tabs>
        <w:ind w:right="120" w:firstLine="566"/>
        <w:jc w:val="both"/>
        <w:rPr>
          <w:color w:val="21272E"/>
          <w:sz w:val="24"/>
          <w:szCs w:val="24"/>
        </w:rPr>
      </w:pPr>
      <w:r w:rsidRPr="001344B9">
        <w:rPr>
          <w:color w:val="21272E"/>
          <w:sz w:val="24"/>
          <w:szCs w:val="24"/>
        </w:rPr>
        <w:t>Прием</w:t>
      </w:r>
      <w:r w:rsidRPr="001344B9">
        <w:rPr>
          <w:color w:val="21272E"/>
          <w:spacing w:val="9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иностранных</w:t>
      </w:r>
      <w:r w:rsidRPr="001344B9">
        <w:rPr>
          <w:color w:val="21272E"/>
          <w:spacing w:val="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граждан</w:t>
      </w:r>
      <w:r w:rsidRPr="001344B9">
        <w:rPr>
          <w:color w:val="21272E"/>
          <w:spacing w:val="8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и</w:t>
      </w:r>
      <w:r w:rsidRPr="001344B9">
        <w:rPr>
          <w:color w:val="21272E"/>
          <w:spacing w:val="9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лиц</w:t>
      </w:r>
      <w:r w:rsidRPr="001344B9">
        <w:rPr>
          <w:color w:val="21272E"/>
          <w:spacing w:val="9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без</w:t>
      </w:r>
      <w:r w:rsidRPr="001344B9">
        <w:rPr>
          <w:color w:val="21272E"/>
          <w:spacing w:val="9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гражданства,</w:t>
      </w:r>
      <w:r w:rsidRPr="001344B9">
        <w:rPr>
          <w:color w:val="21272E"/>
          <w:spacing w:val="10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в</w:t>
      </w:r>
      <w:r w:rsidRPr="001344B9">
        <w:rPr>
          <w:color w:val="21272E"/>
          <w:spacing w:val="10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том</w:t>
      </w:r>
      <w:r w:rsidRPr="001344B9">
        <w:rPr>
          <w:color w:val="21272E"/>
          <w:spacing w:val="5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числе</w:t>
      </w:r>
      <w:r w:rsidRPr="001344B9">
        <w:rPr>
          <w:color w:val="21272E"/>
          <w:spacing w:val="8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соотечественников</w:t>
      </w:r>
      <w:r w:rsidRPr="001344B9">
        <w:rPr>
          <w:color w:val="21272E"/>
          <w:spacing w:val="10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за</w:t>
      </w:r>
      <w:r w:rsidRPr="001344B9">
        <w:rPr>
          <w:color w:val="21272E"/>
          <w:spacing w:val="7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рубежом,</w:t>
      </w:r>
      <w:r w:rsidRPr="001344B9">
        <w:rPr>
          <w:color w:val="21272E"/>
          <w:spacing w:val="-58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в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организацию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за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счет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бюджетных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ассигнований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федерального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бюджета,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бюджетов</w:t>
      </w:r>
      <w:r w:rsidRPr="001344B9">
        <w:rPr>
          <w:color w:val="21272E"/>
          <w:spacing w:val="6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субъектов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Российской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Федерации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и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местных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бюджетов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осуществляется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в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соответствии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международными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договорами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Российской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Федерации,</w:t>
      </w:r>
      <w:r w:rsidRPr="001344B9">
        <w:rPr>
          <w:color w:val="541A8A"/>
          <w:sz w:val="24"/>
          <w:szCs w:val="24"/>
        </w:rPr>
        <w:t xml:space="preserve"> </w:t>
      </w:r>
      <w:r w:rsidRPr="001344B9">
        <w:rPr>
          <w:color w:val="541A8A"/>
          <w:sz w:val="24"/>
          <w:szCs w:val="24"/>
          <w:u w:val="single" w:color="541A8A"/>
        </w:rPr>
        <w:t>Федеральным</w:t>
      </w:r>
      <w:r w:rsidRPr="001344B9">
        <w:rPr>
          <w:color w:val="541A8A"/>
          <w:spacing w:val="1"/>
          <w:sz w:val="24"/>
          <w:szCs w:val="24"/>
          <w:u w:val="single" w:color="541A8A"/>
        </w:rPr>
        <w:t xml:space="preserve"> </w:t>
      </w:r>
      <w:r w:rsidRPr="001344B9">
        <w:rPr>
          <w:color w:val="541A8A"/>
          <w:sz w:val="24"/>
          <w:szCs w:val="24"/>
          <w:u w:val="single" w:color="541A8A"/>
        </w:rPr>
        <w:t>законом</w:t>
      </w:r>
      <w:r w:rsidRPr="001344B9">
        <w:rPr>
          <w:color w:val="541A8A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от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29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декабря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2012 г.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N 273-ФЗ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"Об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образовании в Российской Федерации" (Собрание законодательства Российской Федерации, 2012, N 53,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ст.</w:t>
      </w:r>
      <w:r w:rsidRPr="001344B9">
        <w:rPr>
          <w:color w:val="21272E"/>
          <w:spacing w:val="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7598;</w:t>
      </w:r>
      <w:r w:rsidRPr="001344B9">
        <w:rPr>
          <w:color w:val="21272E"/>
          <w:spacing w:val="-3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2020,</w:t>
      </w:r>
      <w:r w:rsidRPr="001344B9">
        <w:rPr>
          <w:color w:val="21272E"/>
          <w:spacing w:val="-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N</w:t>
      </w:r>
      <w:r w:rsidRPr="001344B9">
        <w:rPr>
          <w:color w:val="21272E"/>
          <w:spacing w:val="3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9,</w:t>
      </w:r>
      <w:r w:rsidRPr="001344B9">
        <w:rPr>
          <w:color w:val="21272E"/>
          <w:spacing w:val="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ст. 1137)</w:t>
      </w:r>
      <w:r w:rsidRPr="001344B9">
        <w:rPr>
          <w:color w:val="21272E"/>
          <w:spacing w:val="-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и</w:t>
      </w:r>
      <w:r w:rsidRPr="001344B9">
        <w:rPr>
          <w:color w:val="21272E"/>
          <w:spacing w:val="-2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настоящими</w:t>
      </w:r>
      <w:r w:rsidRPr="001344B9">
        <w:rPr>
          <w:color w:val="21272E"/>
          <w:spacing w:val="-2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Правилами</w:t>
      </w:r>
      <w:r w:rsidRPr="001344B9">
        <w:rPr>
          <w:color w:val="21272E"/>
          <w:spacing w:val="-2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приема.</w:t>
      </w:r>
    </w:p>
    <w:p w:rsidR="001344B9" w:rsidRPr="001344B9" w:rsidRDefault="001344B9" w:rsidP="001344B9">
      <w:pPr>
        <w:pStyle w:val="a6"/>
        <w:numPr>
          <w:ilvl w:val="0"/>
          <w:numId w:val="3"/>
        </w:numPr>
        <w:tabs>
          <w:tab w:val="left" w:pos="1396"/>
        </w:tabs>
        <w:spacing w:before="1" w:line="237" w:lineRule="auto"/>
        <w:ind w:right="121" w:firstLine="566"/>
        <w:jc w:val="both"/>
        <w:rPr>
          <w:color w:val="21272E"/>
          <w:sz w:val="24"/>
          <w:szCs w:val="24"/>
        </w:rPr>
      </w:pPr>
      <w:r w:rsidRPr="001344B9">
        <w:rPr>
          <w:color w:val="21272E"/>
          <w:sz w:val="24"/>
          <w:szCs w:val="24"/>
        </w:rPr>
        <w:t>Правила приема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 xml:space="preserve">в Организацию 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устанавливаются в части, не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урегулированной</w:t>
      </w:r>
      <w:r w:rsidRPr="001344B9">
        <w:rPr>
          <w:color w:val="541A8A"/>
          <w:spacing w:val="2"/>
          <w:sz w:val="24"/>
          <w:szCs w:val="24"/>
        </w:rPr>
        <w:t xml:space="preserve"> </w:t>
      </w:r>
      <w:r w:rsidRPr="001344B9">
        <w:rPr>
          <w:color w:val="541A8A"/>
          <w:sz w:val="24"/>
          <w:szCs w:val="24"/>
          <w:u w:val="single" w:color="541A8A"/>
        </w:rPr>
        <w:t>законодательством</w:t>
      </w:r>
      <w:r w:rsidRPr="001344B9">
        <w:rPr>
          <w:color w:val="541A8A"/>
          <w:spacing w:val="-5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</w:t>
      </w:r>
      <w:r w:rsidRPr="001344B9">
        <w:rPr>
          <w:color w:val="21272E"/>
          <w:spacing w:val="-7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образовании,</w:t>
      </w:r>
      <w:r w:rsidRPr="001344B9">
        <w:rPr>
          <w:color w:val="21272E"/>
          <w:spacing w:val="-7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образовательной</w:t>
      </w:r>
      <w:r w:rsidRPr="001344B9">
        <w:rPr>
          <w:color w:val="21272E"/>
          <w:spacing w:val="-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организацией</w:t>
      </w:r>
      <w:r w:rsidRPr="001344B9">
        <w:rPr>
          <w:color w:val="21272E"/>
          <w:spacing w:val="-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самостоятельно.</w:t>
      </w:r>
    </w:p>
    <w:p w:rsidR="001344B9" w:rsidRPr="001344B9" w:rsidRDefault="001344B9" w:rsidP="001344B9">
      <w:pPr>
        <w:pStyle w:val="a4"/>
        <w:spacing w:before="6" w:line="237" w:lineRule="auto"/>
        <w:ind w:right="118"/>
      </w:pPr>
      <w:r w:rsidRPr="001344B9">
        <w:rPr>
          <w:color w:val="21272E"/>
        </w:rPr>
        <w:t>Прием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граждан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на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обучение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по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образовательным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программам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дошкольного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образования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в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Организации</w:t>
      </w:r>
      <w:r w:rsidRPr="001344B9">
        <w:rPr>
          <w:color w:val="21272E"/>
          <w:spacing w:val="-3"/>
        </w:rPr>
        <w:t xml:space="preserve"> </w:t>
      </w:r>
      <w:r w:rsidRPr="001344B9">
        <w:rPr>
          <w:color w:val="21272E"/>
        </w:rPr>
        <w:t>осуществляется</w:t>
      </w:r>
      <w:r w:rsidRPr="001344B9">
        <w:rPr>
          <w:color w:val="21272E"/>
          <w:spacing w:val="1"/>
        </w:rPr>
        <w:t xml:space="preserve"> </w:t>
      </w:r>
      <w:r w:rsidRPr="001344B9">
        <w:rPr>
          <w:color w:val="21272E"/>
        </w:rPr>
        <w:t>в</w:t>
      </w:r>
      <w:r w:rsidRPr="001344B9">
        <w:rPr>
          <w:color w:val="21272E"/>
          <w:spacing w:val="3"/>
        </w:rPr>
        <w:t xml:space="preserve"> </w:t>
      </w:r>
      <w:r w:rsidRPr="001344B9">
        <w:rPr>
          <w:color w:val="21272E"/>
        </w:rPr>
        <w:t>соответствии</w:t>
      </w:r>
      <w:r w:rsidRPr="001344B9">
        <w:rPr>
          <w:color w:val="21272E"/>
          <w:spacing w:val="3"/>
        </w:rPr>
        <w:t xml:space="preserve"> </w:t>
      </w:r>
      <w:r w:rsidRPr="001344B9">
        <w:rPr>
          <w:color w:val="21272E"/>
        </w:rPr>
        <w:t>с</w:t>
      </w:r>
      <w:r w:rsidRPr="001344B9">
        <w:rPr>
          <w:color w:val="21272E"/>
          <w:spacing w:val="-5"/>
        </w:rPr>
        <w:t xml:space="preserve"> </w:t>
      </w:r>
      <w:r w:rsidRPr="001344B9">
        <w:rPr>
          <w:color w:val="21272E"/>
        </w:rPr>
        <w:t>Правилами</w:t>
      </w:r>
      <w:r w:rsidRPr="001344B9">
        <w:rPr>
          <w:color w:val="21272E"/>
          <w:spacing w:val="-2"/>
        </w:rPr>
        <w:t xml:space="preserve"> </w:t>
      </w:r>
      <w:r w:rsidRPr="001344B9">
        <w:rPr>
          <w:color w:val="21272E"/>
        </w:rPr>
        <w:t>приема.</w:t>
      </w:r>
    </w:p>
    <w:p w:rsidR="001344B9" w:rsidRPr="001344B9" w:rsidRDefault="001344B9" w:rsidP="001344B9">
      <w:pPr>
        <w:pStyle w:val="a6"/>
        <w:numPr>
          <w:ilvl w:val="0"/>
          <w:numId w:val="3"/>
        </w:numPr>
        <w:tabs>
          <w:tab w:val="left" w:pos="1046"/>
        </w:tabs>
        <w:spacing w:before="6" w:line="237" w:lineRule="auto"/>
        <w:ind w:right="124" w:firstLine="566"/>
        <w:jc w:val="both"/>
        <w:rPr>
          <w:color w:val="21272E"/>
          <w:sz w:val="24"/>
          <w:szCs w:val="24"/>
        </w:rPr>
      </w:pPr>
      <w:r w:rsidRPr="001344B9">
        <w:rPr>
          <w:color w:val="21272E"/>
          <w:sz w:val="24"/>
          <w:szCs w:val="24"/>
        </w:rPr>
        <w:t>Правила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приема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на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обучение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в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Организацию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обеспечивают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прием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в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образовательную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организацию</w:t>
      </w:r>
      <w:r w:rsidRPr="001344B9">
        <w:rPr>
          <w:color w:val="21272E"/>
          <w:spacing w:val="-6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всех</w:t>
      </w:r>
      <w:r w:rsidRPr="001344B9">
        <w:rPr>
          <w:color w:val="21272E"/>
          <w:spacing w:val="-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граждан,</w:t>
      </w:r>
      <w:r w:rsidRPr="001344B9">
        <w:rPr>
          <w:color w:val="21272E"/>
          <w:spacing w:val="-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имеющих</w:t>
      </w:r>
      <w:r w:rsidRPr="001344B9">
        <w:rPr>
          <w:color w:val="21272E"/>
          <w:spacing w:val="-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право</w:t>
      </w:r>
      <w:r w:rsidRPr="001344B9">
        <w:rPr>
          <w:color w:val="21272E"/>
          <w:spacing w:val="1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на</w:t>
      </w:r>
      <w:r w:rsidRPr="001344B9">
        <w:rPr>
          <w:color w:val="21272E"/>
          <w:spacing w:val="-4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получение дошкольного</w:t>
      </w:r>
      <w:r w:rsidRPr="001344B9">
        <w:rPr>
          <w:color w:val="21272E"/>
          <w:spacing w:val="2"/>
          <w:sz w:val="24"/>
          <w:szCs w:val="24"/>
        </w:rPr>
        <w:t xml:space="preserve"> </w:t>
      </w:r>
      <w:r w:rsidRPr="001344B9">
        <w:rPr>
          <w:color w:val="21272E"/>
          <w:sz w:val="24"/>
          <w:szCs w:val="24"/>
        </w:rPr>
        <w:t>образования.</w:t>
      </w:r>
    </w:p>
    <w:p w:rsidR="001344B9" w:rsidRDefault="001344B9" w:rsidP="00846F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72E"/>
          <w:sz w:val="24"/>
          <w:szCs w:val="24"/>
        </w:rPr>
      </w:pPr>
      <w:r>
        <w:rPr>
          <w:rFonts w:ascii="Times New Roman" w:hAnsi="Times New Roman" w:cs="Times New Roman"/>
          <w:color w:val="21272E"/>
          <w:sz w:val="24"/>
          <w:szCs w:val="24"/>
        </w:rPr>
        <w:tab/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Правила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приема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в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Организацию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на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обучение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обеспечивают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также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прием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в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образовательную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организацию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граждан,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имеющих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право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на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получение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дошкольного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образования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и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проживающих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на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территории,</w:t>
      </w:r>
      <w:r w:rsidRPr="001344B9">
        <w:rPr>
          <w:rFonts w:ascii="Times New Roman" w:hAnsi="Times New Roman" w:cs="Times New Roman"/>
          <w:color w:val="21272E"/>
          <w:spacing w:val="-2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за которой</w:t>
      </w:r>
      <w:r w:rsidRPr="001344B9">
        <w:rPr>
          <w:rFonts w:ascii="Times New Roman" w:hAnsi="Times New Roman" w:cs="Times New Roman"/>
          <w:color w:val="21272E"/>
          <w:spacing w:val="2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закреплена</w:t>
      </w:r>
      <w:r w:rsidRPr="001344B9">
        <w:rPr>
          <w:rFonts w:ascii="Times New Roman" w:hAnsi="Times New Roman" w:cs="Times New Roman"/>
          <w:color w:val="21272E"/>
          <w:spacing w:val="5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Организация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(далее</w:t>
      </w:r>
      <w:r w:rsidRPr="001344B9">
        <w:rPr>
          <w:rFonts w:ascii="Times New Roman" w:hAnsi="Times New Roman" w:cs="Times New Roman"/>
          <w:color w:val="21272E"/>
          <w:spacing w:val="3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-</w:t>
      </w:r>
      <w:r w:rsidRPr="001344B9">
        <w:rPr>
          <w:rFonts w:ascii="Times New Roman" w:hAnsi="Times New Roman" w:cs="Times New Roman"/>
          <w:color w:val="21272E"/>
          <w:spacing w:val="-2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закрепленная</w:t>
      </w:r>
      <w:r w:rsidRPr="001344B9">
        <w:rPr>
          <w:rFonts w:ascii="Times New Roman" w:hAnsi="Times New Roman" w:cs="Times New Roman"/>
          <w:color w:val="21272E"/>
          <w:spacing w:val="1"/>
          <w:sz w:val="24"/>
          <w:szCs w:val="24"/>
        </w:rPr>
        <w:t xml:space="preserve"> </w:t>
      </w:r>
      <w:r w:rsidRPr="001344B9">
        <w:rPr>
          <w:rFonts w:ascii="Times New Roman" w:hAnsi="Times New Roman" w:cs="Times New Roman"/>
          <w:color w:val="21272E"/>
          <w:sz w:val="24"/>
          <w:szCs w:val="24"/>
        </w:rPr>
        <w:t>территория</w:t>
      </w:r>
      <w:r w:rsidR="00846F58">
        <w:rPr>
          <w:rFonts w:ascii="Times New Roman" w:hAnsi="Times New Roman" w:cs="Times New Roman"/>
          <w:color w:val="21272E"/>
          <w:sz w:val="24"/>
          <w:szCs w:val="24"/>
        </w:rPr>
        <w:t>.</w:t>
      </w:r>
    </w:p>
    <w:p w:rsidR="00846F58" w:rsidRDefault="00846F58" w:rsidP="00846F58">
      <w:pPr>
        <w:pStyle w:val="a6"/>
        <w:numPr>
          <w:ilvl w:val="0"/>
          <w:numId w:val="3"/>
        </w:numPr>
        <w:tabs>
          <w:tab w:val="left" w:pos="940"/>
        </w:tabs>
        <w:ind w:left="0" w:right="0" w:firstLine="709"/>
        <w:jc w:val="both"/>
        <w:rPr>
          <w:color w:val="21272E"/>
          <w:sz w:val="24"/>
        </w:rPr>
      </w:pPr>
      <w:r w:rsidRPr="00585E3F">
        <w:rPr>
          <w:color w:val="21272E"/>
          <w:sz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</w:t>
      </w:r>
      <w:r w:rsidRPr="00585E3F">
        <w:rPr>
          <w:color w:val="21272E"/>
          <w:sz w:val="24"/>
        </w:rPr>
        <w:lastRenderedPageBreak/>
        <w:t xml:space="preserve">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585E3F">
        <w:rPr>
          <w:color w:val="21272E"/>
          <w:sz w:val="24"/>
        </w:rPr>
        <w:t>неполнородные</w:t>
      </w:r>
      <w:proofErr w:type="spellEnd"/>
      <w:r w:rsidRPr="00585E3F">
        <w:rPr>
          <w:color w:val="21272E"/>
          <w:sz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</w:p>
    <w:p w:rsidR="00846F58" w:rsidRDefault="00846F58" w:rsidP="00846F58">
      <w:pPr>
        <w:pStyle w:val="a6"/>
        <w:numPr>
          <w:ilvl w:val="0"/>
          <w:numId w:val="3"/>
        </w:numPr>
        <w:tabs>
          <w:tab w:val="left" w:pos="940"/>
        </w:tabs>
        <w:ind w:right="118" w:firstLine="566"/>
        <w:jc w:val="both"/>
        <w:rPr>
          <w:color w:val="21272E"/>
          <w:sz w:val="24"/>
        </w:rPr>
      </w:pPr>
      <w:r>
        <w:rPr>
          <w:color w:val="21272E"/>
          <w:sz w:val="24"/>
        </w:rPr>
        <w:t>В приеме в Организацию может быть отказано только по причине отсутствия в ней свободных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мест, за исключением случаев,</w:t>
      </w:r>
      <w:r>
        <w:rPr>
          <w:color w:val="21272E"/>
          <w:spacing w:val="60"/>
          <w:sz w:val="24"/>
        </w:rPr>
        <w:t xml:space="preserve"> </w:t>
      </w:r>
      <w:r>
        <w:rPr>
          <w:color w:val="21272E"/>
          <w:sz w:val="24"/>
        </w:rPr>
        <w:t>предусмотренных</w:t>
      </w:r>
      <w:r w:rsidRPr="00585E3F">
        <w:rPr>
          <w:rFonts w:ascii="Arial" w:hAnsi="Arial" w:cs="Arial"/>
          <w:color w:val="333333"/>
          <w:sz w:val="25"/>
          <w:szCs w:val="25"/>
          <w:lang w:eastAsia="ru-RU"/>
        </w:rPr>
        <w:t> </w:t>
      </w:r>
      <w:hyperlink r:id="rId6" w:tooltip="https://www.consultant.ru/document/cons_doc_LAW_140174/16e2e6dcd017a68bc8b1a445142f9c86a69f3ffa/" w:history="1">
        <w:r w:rsidRPr="003C58AB">
          <w:rPr>
            <w:color w:val="541A8A"/>
            <w:sz w:val="24"/>
            <w:szCs w:val="24"/>
            <w:u w:val="single" w:color="541A8A"/>
          </w:rPr>
          <w:t>частью 3 статьи 67</w:t>
        </w:r>
      </w:hyperlink>
      <w:r w:rsidRPr="003C58AB">
        <w:rPr>
          <w:color w:val="541A8A"/>
          <w:sz w:val="24"/>
          <w:u w:val="single" w:color="541A8A"/>
        </w:rPr>
        <w:t xml:space="preserve"> </w:t>
      </w:r>
      <w:r>
        <w:rPr>
          <w:color w:val="21272E"/>
          <w:sz w:val="24"/>
        </w:rPr>
        <w:t xml:space="preserve">и </w:t>
      </w:r>
      <w:r w:rsidRPr="00BF61AB">
        <w:rPr>
          <w:color w:val="21272E"/>
          <w:sz w:val="24"/>
        </w:rPr>
        <w:t>статьей</w:t>
      </w:r>
      <w:r>
        <w:rPr>
          <w:color w:val="541A8A"/>
          <w:spacing w:val="60"/>
          <w:sz w:val="24"/>
          <w:u w:val="single" w:color="541A8A"/>
        </w:rPr>
        <w:t xml:space="preserve"> </w:t>
      </w:r>
      <w:r>
        <w:rPr>
          <w:color w:val="541A8A"/>
          <w:sz w:val="24"/>
          <w:u w:val="single" w:color="541A8A"/>
        </w:rPr>
        <w:t>88</w:t>
      </w:r>
      <w:r>
        <w:rPr>
          <w:color w:val="541A8A"/>
          <w:sz w:val="24"/>
        </w:rPr>
        <w:t xml:space="preserve"> </w:t>
      </w:r>
      <w:r>
        <w:rPr>
          <w:color w:val="21272E"/>
          <w:sz w:val="24"/>
        </w:rPr>
        <w:t>Федерального закона от 29 декабря 2012 г.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N 273-ФЗ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"Об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образовании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Российской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Федерации"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(Собрание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законодательства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Российской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Федерации, 2012, N 53, ст. 7598; 2019, N 30, ст. 4134). В случае отсутствия мест в Организации родители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(законные представители) ребенка для решения вопроса о его устройстве в другую образовательную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организацию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обращаются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непосредственно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орган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местного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самоуправления,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осуществляющий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управление в</w:t>
      </w:r>
      <w:r>
        <w:rPr>
          <w:color w:val="21272E"/>
          <w:spacing w:val="3"/>
          <w:sz w:val="24"/>
        </w:rPr>
        <w:t xml:space="preserve"> </w:t>
      </w:r>
      <w:r>
        <w:rPr>
          <w:color w:val="21272E"/>
          <w:sz w:val="24"/>
        </w:rPr>
        <w:t>сфере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образования.</w:t>
      </w:r>
    </w:p>
    <w:p w:rsidR="00846F58" w:rsidRDefault="00846F58" w:rsidP="00846F58">
      <w:pPr>
        <w:pStyle w:val="a6"/>
        <w:numPr>
          <w:ilvl w:val="0"/>
          <w:numId w:val="3"/>
        </w:numPr>
        <w:tabs>
          <w:tab w:val="left" w:pos="1012"/>
        </w:tabs>
        <w:ind w:right="117" w:firstLine="566"/>
        <w:jc w:val="both"/>
        <w:rPr>
          <w:color w:val="21272E"/>
          <w:sz w:val="24"/>
        </w:rPr>
      </w:pPr>
      <w:r>
        <w:rPr>
          <w:color w:val="21272E"/>
          <w:sz w:val="24"/>
        </w:rPr>
        <w:t>Организация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обязана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ознакомить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родителей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(законных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представителей)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ребенка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со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своим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уставом, лицензией на осуществление образовательной</w:t>
      </w:r>
      <w:r>
        <w:rPr>
          <w:color w:val="21272E"/>
          <w:spacing w:val="60"/>
          <w:sz w:val="24"/>
        </w:rPr>
        <w:t xml:space="preserve"> </w:t>
      </w:r>
      <w:r>
        <w:rPr>
          <w:color w:val="21272E"/>
          <w:sz w:val="24"/>
        </w:rPr>
        <w:t>деятельности, с образовательными программами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другими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документами,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регламентирующими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организацию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осуществление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образовательной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деятельности,</w:t>
      </w:r>
      <w:r>
        <w:rPr>
          <w:color w:val="21272E"/>
          <w:spacing w:val="3"/>
          <w:sz w:val="24"/>
        </w:rPr>
        <w:t xml:space="preserve"> </w:t>
      </w:r>
      <w:r>
        <w:rPr>
          <w:color w:val="21272E"/>
          <w:sz w:val="24"/>
        </w:rPr>
        <w:t>права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и</w:t>
      </w:r>
      <w:r>
        <w:rPr>
          <w:color w:val="21272E"/>
          <w:spacing w:val="-7"/>
          <w:sz w:val="24"/>
        </w:rPr>
        <w:t xml:space="preserve"> </w:t>
      </w:r>
      <w:r>
        <w:rPr>
          <w:color w:val="21272E"/>
          <w:sz w:val="24"/>
        </w:rPr>
        <w:t>обязанности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воспитанников.</w:t>
      </w:r>
    </w:p>
    <w:p w:rsidR="00846F58" w:rsidRDefault="00846F58" w:rsidP="00846F58">
      <w:pPr>
        <w:pStyle w:val="a4"/>
        <w:ind w:right="119"/>
      </w:pPr>
      <w:r>
        <w:rPr>
          <w:color w:val="21272E"/>
        </w:rPr>
        <w:t>Копии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указанных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документов,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информация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>сроках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приема   документов,   указанных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 xml:space="preserve">в </w:t>
      </w:r>
      <w:r>
        <w:rPr>
          <w:color w:val="541A8A"/>
          <w:u w:val="single" w:color="541A8A"/>
        </w:rPr>
        <w:t>пункте</w:t>
      </w:r>
      <w:r>
        <w:rPr>
          <w:color w:val="541A8A"/>
          <w:spacing w:val="-57"/>
        </w:rPr>
        <w:t xml:space="preserve"> </w:t>
      </w:r>
      <w:r>
        <w:rPr>
          <w:color w:val="541A8A"/>
          <w:u w:val="single" w:color="541A8A"/>
        </w:rPr>
        <w:t>9</w:t>
      </w:r>
      <w:r>
        <w:rPr>
          <w:color w:val="541A8A"/>
        </w:rPr>
        <w:t xml:space="preserve"> </w:t>
      </w:r>
      <w:r>
        <w:rPr>
          <w:color w:val="21272E"/>
        </w:rPr>
        <w:t>настоящих Правил приема, размещаются на информационном стенде Организации и на официальном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сайте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(https://manchazh.uralschool.ru/)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информационно-телекоммуникационной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сети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"Интернет".</w:t>
      </w:r>
    </w:p>
    <w:p w:rsidR="00846F58" w:rsidRDefault="00846F58" w:rsidP="00846F58">
      <w:pPr>
        <w:pStyle w:val="a4"/>
        <w:ind w:right="115"/>
      </w:pPr>
      <w:r>
        <w:rPr>
          <w:color w:val="21272E"/>
        </w:rPr>
        <w:t>Организация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размещает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информационном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стенде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образовательной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официальном сайте Организации распорядительный акт органа местного самоуправления Артинского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городского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округа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закреплении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образовательных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конкретными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территориями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Артинского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городского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округа,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издаваемый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позднее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1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апреля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текущего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года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(далее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распорядительный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акт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закрепленной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территории).</w:t>
      </w:r>
    </w:p>
    <w:p w:rsidR="00846F58" w:rsidRDefault="00846F58" w:rsidP="00846F58">
      <w:pPr>
        <w:pStyle w:val="a4"/>
        <w:ind w:right="116"/>
      </w:pPr>
      <w:r>
        <w:rPr>
          <w:color w:val="21272E"/>
        </w:rPr>
        <w:t>Факт ознакомления родителей (законных представителей) ребенка, в том числе через официальный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сайт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Организации,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 указанными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документами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фиксируется 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заявлении о приеме 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Организацию 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заверяется личной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подписью родителей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(законных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представителей)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ребенка.</w:t>
      </w:r>
    </w:p>
    <w:p w:rsidR="00846F58" w:rsidRDefault="00846F58" w:rsidP="00846F58">
      <w:pPr>
        <w:pStyle w:val="a4"/>
        <w:ind w:right="126"/>
      </w:pPr>
      <w:r>
        <w:t>Подписью родителей (законных представителей) ребенка фиксируется также согласие на обработку</w:t>
      </w:r>
      <w:r>
        <w:rPr>
          <w:spacing w:val="1"/>
        </w:rPr>
        <w:t xml:space="preserve"> </w:t>
      </w:r>
      <w:r>
        <w:t>их персональных данных и персональные данные ребенка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46F58" w:rsidRDefault="00846F58" w:rsidP="00846F58">
      <w:pPr>
        <w:pStyle w:val="a6"/>
        <w:numPr>
          <w:ilvl w:val="0"/>
          <w:numId w:val="3"/>
        </w:numPr>
        <w:tabs>
          <w:tab w:val="left" w:pos="1021"/>
        </w:tabs>
        <w:spacing w:line="242" w:lineRule="auto"/>
        <w:ind w:firstLine="566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color w:val="21272E"/>
          <w:sz w:val="24"/>
        </w:rPr>
        <w:t>года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при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наличии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свободных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мест.</w:t>
      </w:r>
    </w:p>
    <w:p w:rsidR="00846F58" w:rsidRDefault="00846F58" w:rsidP="00846F58">
      <w:pPr>
        <w:pStyle w:val="a6"/>
        <w:numPr>
          <w:ilvl w:val="0"/>
          <w:numId w:val="3"/>
        </w:numPr>
        <w:tabs>
          <w:tab w:val="left" w:pos="1016"/>
        </w:tabs>
        <w:ind w:right="121" w:firstLine="566"/>
        <w:jc w:val="both"/>
        <w:rPr>
          <w:color w:val="21272E"/>
          <w:sz w:val="24"/>
        </w:rPr>
      </w:pPr>
      <w:r>
        <w:rPr>
          <w:color w:val="21272E"/>
          <w:sz w:val="24"/>
        </w:rPr>
        <w:t>Прием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Организацию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осуществляется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по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направлению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органа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местного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самоуправления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посредством</w:t>
      </w:r>
      <w:r>
        <w:rPr>
          <w:color w:val="21272E"/>
          <w:spacing w:val="60"/>
          <w:sz w:val="24"/>
        </w:rPr>
        <w:t xml:space="preserve"> </w:t>
      </w:r>
      <w:r>
        <w:rPr>
          <w:color w:val="21272E"/>
          <w:sz w:val="24"/>
        </w:rPr>
        <w:t>использования</w:t>
      </w:r>
      <w:r>
        <w:rPr>
          <w:color w:val="21272E"/>
          <w:spacing w:val="61"/>
          <w:sz w:val="24"/>
        </w:rPr>
        <w:t xml:space="preserve"> </w:t>
      </w:r>
      <w:r>
        <w:rPr>
          <w:color w:val="21272E"/>
          <w:sz w:val="24"/>
        </w:rPr>
        <w:t>региональных</w:t>
      </w:r>
      <w:r>
        <w:rPr>
          <w:color w:val="21272E"/>
          <w:spacing w:val="60"/>
          <w:sz w:val="24"/>
        </w:rPr>
        <w:t xml:space="preserve"> </w:t>
      </w:r>
      <w:r>
        <w:rPr>
          <w:color w:val="21272E"/>
          <w:sz w:val="24"/>
        </w:rPr>
        <w:t>информационных</w:t>
      </w:r>
      <w:r>
        <w:rPr>
          <w:color w:val="21272E"/>
          <w:spacing w:val="60"/>
          <w:sz w:val="24"/>
        </w:rPr>
        <w:t xml:space="preserve"> </w:t>
      </w:r>
      <w:r>
        <w:rPr>
          <w:color w:val="21272E"/>
          <w:sz w:val="24"/>
        </w:rPr>
        <w:t>систем,   указанных</w:t>
      </w:r>
      <w:r>
        <w:rPr>
          <w:color w:val="21272E"/>
          <w:spacing w:val="60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541A8A"/>
          <w:sz w:val="24"/>
        </w:rPr>
        <w:t xml:space="preserve"> </w:t>
      </w:r>
      <w:r>
        <w:rPr>
          <w:color w:val="541A8A"/>
          <w:sz w:val="24"/>
          <w:u w:val="single" w:color="541A8A"/>
        </w:rPr>
        <w:t>части   14   статьи</w:t>
      </w:r>
      <w:r>
        <w:rPr>
          <w:color w:val="541A8A"/>
          <w:spacing w:val="1"/>
          <w:sz w:val="24"/>
        </w:rPr>
        <w:t xml:space="preserve"> </w:t>
      </w:r>
      <w:r>
        <w:rPr>
          <w:color w:val="541A8A"/>
          <w:sz w:val="24"/>
          <w:u w:val="single" w:color="541A8A"/>
        </w:rPr>
        <w:t>98</w:t>
      </w:r>
      <w:r>
        <w:rPr>
          <w:color w:val="541A8A"/>
          <w:sz w:val="24"/>
        </w:rPr>
        <w:t xml:space="preserve"> </w:t>
      </w:r>
      <w:r>
        <w:rPr>
          <w:color w:val="21272E"/>
          <w:sz w:val="24"/>
        </w:rPr>
        <w:t>Федерального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закона</w:t>
      </w:r>
      <w:r>
        <w:rPr>
          <w:color w:val="21272E"/>
          <w:spacing w:val="-6"/>
          <w:sz w:val="24"/>
        </w:rPr>
        <w:t xml:space="preserve"> </w:t>
      </w:r>
      <w:r>
        <w:rPr>
          <w:color w:val="21272E"/>
          <w:sz w:val="24"/>
        </w:rPr>
        <w:t>от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29 декабря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2012</w:t>
      </w:r>
      <w:r>
        <w:rPr>
          <w:color w:val="21272E"/>
          <w:spacing w:val="4"/>
          <w:sz w:val="24"/>
        </w:rPr>
        <w:t xml:space="preserve"> </w:t>
      </w:r>
      <w:r>
        <w:rPr>
          <w:color w:val="21272E"/>
          <w:sz w:val="24"/>
        </w:rPr>
        <w:t>г.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N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273-ФЗ</w:t>
      </w:r>
      <w:r>
        <w:rPr>
          <w:color w:val="21272E"/>
          <w:spacing w:val="-5"/>
          <w:sz w:val="24"/>
        </w:rPr>
        <w:t xml:space="preserve"> </w:t>
      </w:r>
      <w:r>
        <w:rPr>
          <w:color w:val="21272E"/>
          <w:sz w:val="24"/>
        </w:rPr>
        <w:t>"Об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образовании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2"/>
          <w:sz w:val="24"/>
        </w:rPr>
        <w:t xml:space="preserve"> </w:t>
      </w:r>
      <w:r>
        <w:rPr>
          <w:color w:val="21272E"/>
          <w:sz w:val="24"/>
        </w:rPr>
        <w:t>Российской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Федерации".</w:t>
      </w:r>
    </w:p>
    <w:p w:rsidR="00846F58" w:rsidRDefault="00846F58" w:rsidP="00846F58">
      <w:pPr>
        <w:pStyle w:val="a4"/>
        <w:ind w:right="121"/>
      </w:pPr>
      <w:r>
        <w:rPr>
          <w:color w:val="21272E"/>
        </w:rPr>
        <w:t>Документы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приеме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подаются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Организацию,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которую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получено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направление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рамках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реализации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государственной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муниципальной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услуги,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предоставляемой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органами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местного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самоуправления,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приему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заявлений,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постановке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учет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зачислению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детей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образовательные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организации, реализующие основную образовательную программу дошкольного образования (детские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сады).</w:t>
      </w:r>
    </w:p>
    <w:p w:rsidR="00846F58" w:rsidRDefault="00846F58" w:rsidP="00846F58">
      <w:pPr>
        <w:pStyle w:val="a4"/>
        <w:ind w:right="116"/>
      </w:pPr>
      <w:r>
        <w:rPr>
          <w:color w:val="21272E"/>
        </w:rPr>
        <w:t>Уполномоченными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органом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местного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самоуправления,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родителю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(законному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представителю)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ребенка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>предоставляется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>бумажном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>носителе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61"/>
        </w:rPr>
        <w:t xml:space="preserve"> </w:t>
      </w:r>
      <w:r>
        <w:rPr>
          <w:color w:val="21272E"/>
        </w:rPr>
        <w:t xml:space="preserve">(или)   в   электронной   форме   через </w:t>
      </w:r>
      <w:r>
        <w:rPr>
          <w:color w:val="541A8A"/>
          <w:u w:val="single" w:color="541A8A"/>
        </w:rPr>
        <w:t>единый</w:t>
      </w:r>
      <w:r>
        <w:rPr>
          <w:color w:val="541A8A"/>
          <w:spacing w:val="1"/>
        </w:rPr>
        <w:t xml:space="preserve"> </w:t>
      </w:r>
      <w:r>
        <w:rPr>
          <w:color w:val="541A8A"/>
          <w:u w:val="single" w:color="541A8A"/>
        </w:rPr>
        <w:t>портал</w:t>
      </w:r>
      <w:r>
        <w:rPr>
          <w:color w:val="541A8A"/>
        </w:rPr>
        <w:t xml:space="preserve"> </w:t>
      </w:r>
      <w:r>
        <w:rPr>
          <w:color w:val="21272E"/>
        </w:rPr>
        <w:t>государственных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муниципальных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услуг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lastRenderedPageBreak/>
        <w:t>(функций)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(или)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региональные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порталы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государственных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муниципальных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услуг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(функций)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следующая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информация:</w:t>
      </w:r>
    </w:p>
    <w:p w:rsidR="00846F58" w:rsidRDefault="00846F58" w:rsidP="00846F58">
      <w:pPr>
        <w:pStyle w:val="a6"/>
        <w:numPr>
          <w:ilvl w:val="0"/>
          <w:numId w:val="4"/>
        </w:numPr>
        <w:tabs>
          <w:tab w:val="left" w:pos="930"/>
        </w:tabs>
        <w:ind w:right="0" w:hanging="260"/>
        <w:jc w:val="both"/>
        <w:rPr>
          <w:sz w:val="24"/>
        </w:rPr>
      </w:pPr>
      <w:r>
        <w:rPr>
          <w:color w:val="21272E"/>
          <w:sz w:val="24"/>
        </w:rPr>
        <w:t>о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заявлениях</w:t>
      </w:r>
      <w:r>
        <w:rPr>
          <w:color w:val="21272E"/>
          <w:spacing w:val="-7"/>
          <w:sz w:val="24"/>
        </w:rPr>
        <w:t xml:space="preserve"> </w:t>
      </w:r>
      <w:r>
        <w:rPr>
          <w:color w:val="21272E"/>
          <w:sz w:val="24"/>
        </w:rPr>
        <w:t>для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направления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и</w:t>
      </w:r>
      <w:r>
        <w:rPr>
          <w:color w:val="21272E"/>
          <w:spacing w:val="-6"/>
          <w:sz w:val="24"/>
        </w:rPr>
        <w:t xml:space="preserve"> </w:t>
      </w:r>
      <w:r>
        <w:rPr>
          <w:color w:val="21272E"/>
          <w:sz w:val="24"/>
        </w:rPr>
        <w:t>приема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(индивидуальный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номер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и</w:t>
      </w:r>
      <w:r>
        <w:rPr>
          <w:color w:val="21272E"/>
          <w:spacing w:val="-6"/>
          <w:sz w:val="24"/>
        </w:rPr>
        <w:t xml:space="preserve"> </w:t>
      </w:r>
      <w:r>
        <w:rPr>
          <w:color w:val="21272E"/>
          <w:sz w:val="24"/>
        </w:rPr>
        <w:t>дата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подачи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заявления);</w:t>
      </w:r>
    </w:p>
    <w:p w:rsidR="00846F58" w:rsidRDefault="00846F58" w:rsidP="00846F58">
      <w:pPr>
        <w:pStyle w:val="a6"/>
        <w:numPr>
          <w:ilvl w:val="0"/>
          <w:numId w:val="4"/>
        </w:numPr>
        <w:tabs>
          <w:tab w:val="left" w:pos="930"/>
        </w:tabs>
        <w:spacing w:line="248" w:lineRule="exact"/>
        <w:ind w:right="0" w:hanging="260"/>
        <w:rPr>
          <w:sz w:val="24"/>
        </w:rPr>
      </w:pPr>
      <w:r>
        <w:rPr>
          <w:color w:val="21272E"/>
          <w:sz w:val="24"/>
        </w:rPr>
        <w:t>о</w:t>
      </w:r>
      <w:r>
        <w:rPr>
          <w:color w:val="21272E"/>
          <w:spacing w:val="3"/>
          <w:sz w:val="24"/>
        </w:rPr>
        <w:t xml:space="preserve"> </w:t>
      </w:r>
      <w:r>
        <w:rPr>
          <w:color w:val="21272E"/>
          <w:sz w:val="24"/>
        </w:rPr>
        <w:t>статусах</w:t>
      </w:r>
      <w:r>
        <w:rPr>
          <w:color w:val="21272E"/>
          <w:spacing w:val="-5"/>
          <w:sz w:val="24"/>
        </w:rPr>
        <w:t xml:space="preserve"> </w:t>
      </w:r>
      <w:r>
        <w:rPr>
          <w:color w:val="21272E"/>
          <w:sz w:val="24"/>
        </w:rPr>
        <w:t>обработки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заявлений,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об</w:t>
      </w:r>
      <w:r>
        <w:rPr>
          <w:color w:val="21272E"/>
          <w:spacing w:val="-6"/>
          <w:sz w:val="24"/>
        </w:rPr>
        <w:t xml:space="preserve"> </w:t>
      </w:r>
      <w:r>
        <w:rPr>
          <w:color w:val="21272E"/>
          <w:sz w:val="24"/>
        </w:rPr>
        <w:t>основаниях</w:t>
      </w:r>
      <w:r>
        <w:rPr>
          <w:color w:val="21272E"/>
          <w:spacing w:val="-5"/>
          <w:sz w:val="24"/>
        </w:rPr>
        <w:t xml:space="preserve"> </w:t>
      </w:r>
      <w:r>
        <w:rPr>
          <w:color w:val="21272E"/>
          <w:sz w:val="24"/>
        </w:rPr>
        <w:t>их</w:t>
      </w:r>
      <w:r>
        <w:rPr>
          <w:color w:val="21272E"/>
          <w:spacing w:val="-5"/>
          <w:sz w:val="24"/>
        </w:rPr>
        <w:t xml:space="preserve"> </w:t>
      </w:r>
      <w:r>
        <w:rPr>
          <w:color w:val="21272E"/>
          <w:sz w:val="24"/>
        </w:rPr>
        <w:t>изменения и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комментарии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к</w:t>
      </w:r>
      <w:r>
        <w:rPr>
          <w:color w:val="21272E"/>
          <w:spacing w:val="-6"/>
          <w:sz w:val="24"/>
        </w:rPr>
        <w:t xml:space="preserve"> </w:t>
      </w:r>
      <w:r>
        <w:rPr>
          <w:color w:val="21272E"/>
          <w:sz w:val="24"/>
        </w:rPr>
        <w:t>ним;</w:t>
      </w:r>
    </w:p>
    <w:p w:rsidR="00213622" w:rsidRPr="00213622" w:rsidRDefault="00846F58" w:rsidP="00846F58">
      <w:pPr>
        <w:pStyle w:val="a6"/>
        <w:numPr>
          <w:ilvl w:val="0"/>
          <w:numId w:val="4"/>
        </w:numPr>
        <w:tabs>
          <w:tab w:val="left" w:pos="1107"/>
          <w:tab w:val="left" w:pos="1108"/>
          <w:tab w:val="left" w:pos="1471"/>
          <w:tab w:val="left" w:pos="3778"/>
          <w:tab w:val="left" w:pos="5635"/>
          <w:tab w:val="left" w:pos="6450"/>
          <w:tab w:val="left" w:pos="6800"/>
          <w:tab w:val="left" w:pos="8771"/>
          <w:tab w:val="left" w:pos="9385"/>
        </w:tabs>
        <w:spacing w:line="242" w:lineRule="auto"/>
        <w:ind w:left="104" w:right="132" w:firstLine="566"/>
        <w:rPr>
          <w:sz w:val="24"/>
        </w:rPr>
      </w:pPr>
      <w:r>
        <w:rPr>
          <w:color w:val="21272E"/>
          <w:sz w:val="24"/>
        </w:rPr>
        <w:t>о</w:t>
      </w:r>
      <w:r>
        <w:rPr>
          <w:color w:val="21272E"/>
          <w:sz w:val="24"/>
        </w:rPr>
        <w:tab/>
        <w:t>последовательности</w:t>
      </w:r>
      <w:r>
        <w:rPr>
          <w:color w:val="21272E"/>
          <w:sz w:val="24"/>
        </w:rPr>
        <w:tab/>
        <w:t>предоставления</w:t>
      </w:r>
      <w:r>
        <w:rPr>
          <w:color w:val="21272E"/>
          <w:sz w:val="24"/>
        </w:rPr>
        <w:tab/>
        <w:t>места</w:t>
      </w:r>
      <w:r>
        <w:rPr>
          <w:color w:val="21272E"/>
          <w:sz w:val="24"/>
        </w:rPr>
        <w:tab/>
        <w:t>в</w:t>
      </w:r>
      <w:r>
        <w:rPr>
          <w:color w:val="21272E"/>
          <w:sz w:val="24"/>
        </w:rPr>
        <w:tab/>
        <w:t>государственной</w:t>
      </w:r>
      <w:r>
        <w:rPr>
          <w:color w:val="21272E"/>
          <w:sz w:val="24"/>
        </w:rPr>
        <w:tab/>
        <w:t>или</w:t>
      </w:r>
    </w:p>
    <w:p w:rsidR="00846F58" w:rsidRDefault="00846F58" w:rsidP="00213622">
      <w:pPr>
        <w:pStyle w:val="a6"/>
        <w:tabs>
          <w:tab w:val="left" w:pos="1107"/>
          <w:tab w:val="left" w:pos="1108"/>
          <w:tab w:val="left" w:pos="1471"/>
          <w:tab w:val="left" w:pos="3778"/>
          <w:tab w:val="left" w:pos="5635"/>
          <w:tab w:val="left" w:pos="6450"/>
          <w:tab w:val="left" w:pos="6800"/>
          <w:tab w:val="left" w:pos="8771"/>
          <w:tab w:val="left" w:pos="9385"/>
        </w:tabs>
        <w:spacing w:line="242" w:lineRule="auto"/>
        <w:ind w:left="670" w:right="132" w:firstLine="0"/>
        <w:rPr>
          <w:sz w:val="24"/>
        </w:rPr>
      </w:pPr>
      <w:r>
        <w:rPr>
          <w:color w:val="21272E"/>
          <w:sz w:val="24"/>
        </w:rPr>
        <w:tab/>
        <w:t>муниципальной</w:t>
      </w:r>
      <w:r>
        <w:rPr>
          <w:color w:val="21272E"/>
          <w:spacing w:val="-57"/>
          <w:sz w:val="24"/>
        </w:rPr>
        <w:t xml:space="preserve"> </w:t>
      </w:r>
      <w:r>
        <w:rPr>
          <w:color w:val="21272E"/>
          <w:sz w:val="24"/>
        </w:rPr>
        <w:t>образовательной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организации;</w:t>
      </w:r>
    </w:p>
    <w:p w:rsidR="00846F58" w:rsidRDefault="00846F58" w:rsidP="00846F58">
      <w:pPr>
        <w:pStyle w:val="a6"/>
        <w:numPr>
          <w:ilvl w:val="0"/>
          <w:numId w:val="4"/>
        </w:numPr>
        <w:tabs>
          <w:tab w:val="left" w:pos="973"/>
        </w:tabs>
        <w:spacing w:line="242" w:lineRule="auto"/>
        <w:ind w:left="104" w:right="129" w:firstLine="566"/>
        <w:rPr>
          <w:sz w:val="24"/>
        </w:rPr>
      </w:pPr>
      <w:r>
        <w:rPr>
          <w:color w:val="21272E"/>
          <w:sz w:val="24"/>
        </w:rPr>
        <w:t>о</w:t>
      </w:r>
      <w:r>
        <w:rPr>
          <w:color w:val="21272E"/>
          <w:spacing w:val="46"/>
          <w:sz w:val="24"/>
        </w:rPr>
        <w:t xml:space="preserve"> </w:t>
      </w:r>
      <w:r>
        <w:rPr>
          <w:color w:val="21272E"/>
          <w:sz w:val="24"/>
        </w:rPr>
        <w:t>документе</w:t>
      </w:r>
      <w:r>
        <w:rPr>
          <w:color w:val="21272E"/>
          <w:spacing w:val="42"/>
          <w:sz w:val="24"/>
        </w:rPr>
        <w:t xml:space="preserve"> </w:t>
      </w:r>
      <w:r>
        <w:rPr>
          <w:color w:val="21272E"/>
          <w:sz w:val="24"/>
        </w:rPr>
        <w:t>о</w:t>
      </w:r>
      <w:r>
        <w:rPr>
          <w:color w:val="21272E"/>
          <w:spacing w:val="46"/>
          <w:sz w:val="24"/>
        </w:rPr>
        <w:t xml:space="preserve"> </w:t>
      </w:r>
      <w:r>
        <w:rPr>
          <w:color w:val="21272E"/>
          <w:sz w:val="24"/>
        </w:rPr>
        <w:t>предоставлении</w:t>
      </w:r>
      <w:r>
        <w:rPr>
          <w:color w:val="21272E"/>
          <w:spacing w:val="39"/>
          <w:sz w:val="24"/>
        </w:rPr>
        <w:t xml:space="preserve"> </w:t>
      </w:r>
      <w:r>
        <w:rPr>
          <w:color w:val="21272E"/>
          <w:sz w:val="24"/>
        </w:rPr>
        <w:t>места</w:t>
      </w:r>
      <w:r>
        <w:rPr>
          <w:color w:val="21272E"/>
          <w:spacing w:val="42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39"/>
          <w:sz w:val="24"/>
        </w:rPr>
        <w:t xml:space="preserve"> </w:t>
      </w:r>
      <w:r>
        <w:rPr>
          <w:color w:val="21272E"/>
          <w:sz w:val="24"/>
        </w:rPr>
        <w:t>государственной</w:t>
      </w:r>
      <w:r>
        <w:rPr>
          <w:color w:val="21272E"/>
          <w:spacing w:val="39"/>
          <w:sz w:val="24"/>
        </w:rPr>
        <w:t xml:space="preserve"> </w:t>
      </w:r>
      <w:r>
        <w:rPr>
          <w:color w:val="21272E"/>
          <w:sz w:val="24"/>
        </w:rPr>
        <w:t>или</w:t>
      </w:r>
      <w:r>
        <w:rPr>
          <w:color w:val="21272E"/>
          <w:spacing w:val="38"/>
          <w:sz w:val="24"/>
        </w:rPr>
        <w:t xml:space="preserve"> </w:t>
      </w:r>
      <w:r>
        <w:rPr>
          <w:color w:val="21272E"/>
          <w:sz w:val="24"/>
        </w:rPr>
        <w:t>муниципальной</w:t>
      </w:r>
      <w:r>
        <w:rPr>
          <w:color w:val="21272E"/>
          <w:spacing w:val="34"/>
          <w:sz w:val="24"/>
        </w:rPr>
        <w:t xml:space="preserve"> </w:t>
      </w:r>
      <w:r>
        <w:rPr>
          <w:color w:val="21272E"/>
          <w:sz w:val="24"/>
        </w:rPr>
        <w:t>образовательной</w:t>
      </w:r>
      <w:r>
        <w:rPr>
          <w:color w:val="21272E"/>
          <w:spacing w:val="-57"/>
          <w:sz w:val="24"/>
        </w:rPr>
        <w:t xml:space="preserve"> </w:t>
      </w:r>
      <w:r>
        <w:rPr>
          <w:color w:val="21272E"/>
          <w:sz w:val="24"/>
        </w:rPr>
        <w:t>организации;</w:t>
      </w:r>
    </w:p>
    <w:p w:rsidR="00846F58" w:rsidRDefault="00846F58" w:rsidP="00846F58">
      <w:pPr>
        <w:pStyle w:val="a6"/>
        <w:numPr>
          <w:ilvl w:val="0"/>
          <w:numId w:val="4"/>
        </w:numPr>
        <w:tabs>
          <w:tab w:val="left" w:pos="983"/>
        </w:tabs>
        <w:spacing w:line="242" w:lineRule="auto"/>
        <w:ind w:left="104" w:right="136" w:firstLine="566"/>
        <w:rPr>
          <w:sz w:val="24"/>
        </w:rPr>
      </w:pPr>
      <w:r>
        <w:rPr>
          <w:color w:val="21272E"/>
          <w:sz w:val="24"/>
        </w:rPr>
        <w:t>о</w:t>
      </w:r>
      <w:r>
        <w:rPr>
          <w:color w:val="21272E"/>
          <w:spacing w:val="53"/>
          <w:sz w:val="24"/>
        </w:rPr>
        <w:t xml:space="preserve"> </w:t>
      </w:r>
      <w:r>
        <w:rPr>
          <w:color w:val="21272E"/>
          <w:sz w:val="24"/>
        </w:rPr>
        <w:t>документе</w:t>
      </w:r>
      <w:r>
        <w:rPr>
          <w:color w:val="21272E"/>
          <w:spacing w:val="48"/>
          <w:sz w:val="24"/>
        </w:rPr>
        <w:t xml:space="preserve"> </w:t>
      </w:r>
      <w:r>
        <w:rPr>
          <w:color w:val="21272E"/>
          <w:sz w:val="24"/>
        </w:rPr>
        <w:t>о</w:t>
      </w:r>
      <w:r>
        <w:rPr>
          <w:color w:val="21272E"/>
          <w:spacing w:val="49"/>
          <w:sz w:val="24"/>
        </w:rPr>
        <w:t xml:space="preserve"> </w:t>
      </w:r>
      <w:r>
        <w:rPr>
          <w:color w:val="21272E"/>
          <w:sz w:val="24"/>
        </w:rPr>
        <w:t>зачислении</w:t>
      </w:r>
      <w:r>
        <w:rPr>
          <w:color w:val="21272E"/>
          <w:spacing w:val="49"/>
          <w:sz w:val="24"/>
        </w:rPr>
        <w:t xml:space="preserve"> </w:t>
      </w:r>
      <w:r>
        <w:rPr>
          <w:color w:val="21272E"/>
          <w:sz w:val="24"/>
        </w:rPr>
        <w:t>ребенка</w:t>
      </w:r>
      <w:r>
        <w:rPr>
          <w:color w:val="21272E"/>
          <w:spacing w:val="49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45"/>
          <w:sz w:val="24"/>
        </w:rPr>
        <w:t xml:space="preserve"> </w:t>
      </w:r>
      <w:r>
        <w:rPr>
          <w:color w:val="21272E"/>
          <w:sz w:val="24"/>
        </w:rPr>
        <w:t>государственную</w:t>
      </w:r>
      <w:r>
        <w:rPr>
          <w:color w:val="21272E"/>
          <w:spacing w:val="48"/>
          <w:sz w:val="24"/>
        </w:rPr>
        <w:t xml:space="preserve"> </w:t>
      </w:r>
      <w:r>
        <w:rPr>
          <w:color w:val="21272E"/>
          <w:sz w:val="24"/>
        </w:rPr>
        <w:t>или</w:t>
      </w:r>
      <w:r>
        <w:rPr>
          <w:color w:val="21272E"/>
          <w:spacing w:val="50"/>
          <w:sz w:val="24"/>
        </w:rPr>
        <w:t xml:space="preserve"> </w:t>
      </w:r>
      <w:r>
        <w:rPr>
          <w:color w:val="21272E"/>
          <w:sz w:val="24"/>
        </w:rPr>
        <w:t>муниципальную</w:t>
      </w:r>
      <w:r>
        <w:rPr>
          <w:color w:val="21272E"/>
          <w:spacing w:val="48"/>
          <w:sz w:val="24"/>
        </w:rPr>
        <w:t xml:space="preserve"> </w:t>
      </w:r>
      <w:r>
        <w:rPr>
          <w:color w:val="21272E"/>
          <w:sz w:val="24"/>
        </w:rPr>
        <w:t>образовательную</w:t>
      </w:r>
      <w:r>
        <w:rPr>
          <w:color w:val="21272E"/>
          <w:spacing w:val="-57"/>
          <w:sz w:val="24"/>
        </w:rPr>
        <w:t xml:space="preserve"> </w:t>
      </w:r>
      <w:r>
        <w:rPr>
          <w:color w:val="21272E"/>
          <w:sz w:val="24"/>
        </w:rPr>
        <w:t>организацию.</w:t>
      </w:r>
    </w:p>
    <w:p w:rsidR="00846F58" w:rsidRDefault="00846F58" w:rsidP="00846F58">
      <w:pPr>
        <w:pStyle w:val="a6"/>
        <w:numPr>
          <w:ilvl w:val="0"/>
          <w:numId w:val="3"/>
        </w:numPr>
        <w:tabs>
          <w:tab w:val="left" w:pos="1136"/>
        </w:tabs>
        <w:spacing w:line="242" w:lineRule="auto"/>
        <w:ind w:right="124" w:firstLine="566"/>
        <w:rPr>
          <w:color w:val="21272E"/>
          <w:sz w:val="24"/>
        </w:rPr>
      </w:pPr>
      <w:r>
        <w:rPr>
          <w:color w:val="21272E"/>
          <w:sz w:val="24"/>
        </w:rPr>
        <w:t>Направление</w:t>
      </w:r>
      <w:r>
        <w:rPr>
          <w:color w:val="21272E"/>
          <w:spacing w:val="34"/>
          <w:sz w:val="24"/>
        </w:rPr>
        <w:t xml:space="preserve"> </w:t>
      </w:r>
      <w:r>
        <w:rPr>
          <w:color w:val="21272E"/>
          <w:sz w:val="24"/>
        </w:rPr>
        <w:t>и</w:t>
      </w:r>
      <w:r>
        <w:rPr>
          <w:color w:val="21272E"/>
          <w:spacing w:val="36"/>
          <w:sz w:val="24"/>
        </w:rPr>
        <w:t xml:space="preserve"> </w:t>
      </w:r>
      <w:r>
        <w:rPr>
          <w:color w:val="21272E"/>
          <w:sz w:val="24"/>
        </w:rPr>
        <w:t>прием</w:t>
      </w:r>
      <w:r>
        <w:rPr>
          <w:color w:val="21272E"/>
          <w:spacing w:val="32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Организацию</w:t>
      </w:r>
      <w:r>
        <w:rPr>
          <w:color w:val="21272E"/>
          <w:spacing w:val="33"/>
          <w:sz w:val="24"/>
        </w:rPr>
        <w:t xml:space="preserve"> </w:t>
      </w:r>
      <w:r>
        <w:rPr>
          <w:color w:val="21272E"/>
          <w:sz w:val="24"/>
        </w:rPr>
        <w:t>осуществляются</w:t>
      </w:r>
      <w:r>
        <w:rPr>
          <w:color w:val="21272E"/>
          <w:spacing w:val="39"/>
          <w:sz w:val="24"/>
        </w:rPr>
        <w:t xml:space="preserve"> </w:t>
      </w:r>
      <w:r>
        <w:rPr>
          <w:color w:val="21272E"/>
          <w:sz w:val="24"/>
        </w:rPr>
        <w:t>по</w:t>
      </w:r>
      <w:r>
        <w:rPr>
          <w:color w:val="21272E"/>
          <w:spacing w:val="39"/>
          <w:sz w:val="24"/>
        </w:rPr>
        <w:t xml:space="preserve"> </w:t>
      </w:r>
      <w:r>
        <w:rPr>
          <w:color w:val="21272E"/>
          <w:sz w:val="24"/>
        </w:rPr>
        <w:t>личному</w:t>
      </w:r>
      <w:r>
        <w:rPr>
          <w:color w:val="21272E"/>
          <w:spacing w:val="30"/>
          <w:sz w:val="24"/>
        </w:rPr>
        <w:t xml:space="preserve"> </w:t>
      </w:r>
      <w:r>
        <w:rPr>
          <w:color w:val="21272E"/>
          <w:sz w:val="24"/>
        </w:rPr>
        <w:t>заявлению</w:t>
      </w:r>
      <w:r>
        <w:rPr>
          <w:color w:val="21272E"/>
          <w:spacing w:val="38"/>
          <w:sz w:val="24"/>
        </w:rPr>
        <w:t xml:space="preserve"> </w:t>
      </w:r>
      <w:r>
        <w:rPr>
          <w:color w:val="21272E"/>
          <w:sz w:val="24"/>
        </w:rPr>
        <w:t>родителя</w:t>
      </w:r>
      <w:r>
        <w:rPr>
          <w:color w:val="21272E"/>
          <w:spacing w:val="-57"/>
          <w:sz w:val="24"/>
        </w:rPr>
        <w:t xml:space="preserve"> </w:t>
      </w:r>
      <w:r>
        <w:rPr>
          <w:color w:val="21272E"/>
          <w:sz w:val="24"/>
        </w:rPr>
        <w:t>(законного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представителя)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ребенка.</w:t>
      </w:r>
    </w:p>
    <w:p w:rsidR="00846F58" w:rsidRDefault="00846F58" w:rsidP="00846F58">
      <w:pPr>
        <w:pStyle w:val="a4"/>
        <w:ind w:right="121"/>
      </w:pPr>
      <w:r>
        <w:rPr>
          <w:color w:val="21272E"/>
        </w:rPr>
        <w:t>Заявление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для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направления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муниципальную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образовательную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представляется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местного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самоуправления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бумажном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носителе 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(или)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электронной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форме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через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единый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портал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государственных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муниципальных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услуг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(функций)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(или)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региональные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порталы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государственных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муниципальных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услуг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(функций).</w:t>
      </w:r>
    </w:p>
    <w:p w:rsidR="00846F58" w:rsidRDefault="00846F58" w:rsidP="00846F58">
      <w:pPr>
        <w:pStyle w:val="a4"/>
        <w:ind w:right="121"/>
      </w:pPr>
      <w:r>
        <w:rPr>
          <w:color w:val="21272E"/>
        </w:rPr>
        <w:t>Заявление</w:t>
      </w:r>
      <w:r>
        <w:rPr>
          <w:color w:val="21272E"/>
          <w:spacing w:val="4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8"/>
        </w:rPr>
        <w:t xml:space="preserve"> </w:t>
      </w:r>
      <w:r>
        <w:rPr>
          <w:color w:val="21272E"/>
        </w:rPr>
        <w:t>приеме</w:t>
      </w:r>
      <w:r>
        <w:rPr>
          <w:color w:val="21272E"/>
          <w:spacing w:val="8"/>
        </w:rPr>
        <w:t xml:space="preserve"> </w:t>
      </w:r>
      <w:r>
        <w:rPr>
          <w:color w:val="21272E"/>
        </w:rPr>
        <w:t>представляется</w:t>
      </w:r>
      <w:r>
        <w:rPr>
          <w:color w:val="21272E"/>
          <w:spacing w:val="4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6"/>
        </w:rPr>
        <w:t xml:space="preserve"> </w:t>
      </w:r>
      <w:r>
        <w:rPr>
          <w:color w:val="21272E"/>
        </w:rPr>
        <w:t>образовательную</w:t>
      </w:r>
      <w:r>
        <w:rPr>
          <w:color w:val="21272E"/>
          <w:spacing w:val="8"/>
        </w:rPr>
        <w:t xml:space="preserve"> </w:t>
      </w:r>
      <w:r>
        <w:rPr>
          <w:color w:val="21272E"/>
        </w:rPr>
        <w:t>организацию</w:t>
      </w:r>
      <w:r>
        <w:rPr>
          <w:color w:val="21272E"/>
          <w:spacing w:val="8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4"/>
        </w:rPr>
        <w:t xml:space="preserve"> </w:t>
      </w:r>
      <w:r>
        <w:rPr>
          <w:color w:val="21272E"/>
        </w:rPr>
        <w:t>бумажном</w:t>
      </w:r>
      <w:r>
        <w:rPr>
          <w:color w:val="21272E"/>
          <w:spacing w:val="6"/>
        </w:rPr>
        <w:t xml:space="preserve"> </w:t>
      </w:r>
      <w:r>
        <w:rPr>
          <w:color w:val="21272E"/>
        </w:rPr>
        <w:t>носителе</w:t>
      </w:r>
      <w:r>
        <w:rPr>
          <w:color w:val="21272E"/>
          <w:spacing w:val="16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6"/>
        </w:rPr>
        <w:t xml:space="preserve"> </w:t>
      </w:r>
      <w:r>
        <w:rPr>
          <w:color w:val="21272E"/>
        </w:rPr>
        <w:t>(или)</w:t>
      </w:r>
      <w:r>
        <w:rPr>
          <w:color w:val="21272E"/>
          <w:spacing w:val="-58"/>
        </w:rPr>
        <w:t xml:space="preserve"> </w:t>
      </w:r>
      <w:r>
        <w:rPr>
          <w:color w:val="21272E"/>
        </w:rPr>
        <w:t xml:space="preserve">в электронной форме через </w:t>
      </w:r>
      <w:r>
        <w:rPr>
          <w:color w:val="541A8A"/>
          <w:u w:val="single" w:color="541A8A"/>
        </w:rPr>
        <w:t>единый портал</w:t>
      </w:r>
      <w:r>
        <w:rPr>
          <w:color w:val="541A8A"/>
        </w:rPr>
        <w:t xml:space="preserve"> </w:t>
      </w:r>
      <w:r>
        <w:rPr>
          <w:color w:val="21272E"/>
        </w:rPr>
        <w:t>государственных и муниципальных услуг (функций) и (или)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региональные порталы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государственных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муниципальных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услуг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(функций).</w:t>
      </w:r>
    </w:p>
    <w:p w:rsidR="00846F58" w:rsidRDefault="00846F58" w:rsidP="00213622">
      <w:pPr>
        <w:pStyle w:val="a4"/>
        <w:spacing w:line="237" w:lineRule="auto"/>
        <w:ind w:right="131"/>
      </w:pPr>
      <w:r>
        <w:rPr>
          <w:color w:val="21272E"/>
        </w:rPr>
        <w:t>В заявлении для направления и (или) приема родителями (законными представителями) ребенка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указываются следующие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сведения:</w:t>
      </w:r>
    </w:p>
    <w:p w:rsidR="00213622" w:rsidRDefault="00846F58" w:rsidP="00213622">
      <w:pPr>
        <w:pStyle w:val="a4"/>
        <w:spacing w:line="237" w:lineRule="auto"/>
        <w:ind w:left="670" w:right="141" w:firstLine="0"/>
        <w:rPr>
          <w:color w:val="21272E"/>
          <w:spacing w:val="-57"/>
        </w:rPr>
      </w:pPr>
      <w:r>
        <w:rPr>
          <w:color w:val="21272E"/>
        </w:rPr>
        <w:t>а) фамилия, имя, отчество (последнее - при наличии) ребенка;</w:t>
      </w:r>
      <w:r>
        <w:rPr>
          <w:color w:val="21272E"/>
          <w:spacing w:val="-57"/>
        </w:rPr>
        <w:t xml:space="preserve"> </w:t>
      </w:r>
    </w:p>
    <w:p w:rsidR="00846F58" w:rsidRDefault="00846F58" w:rsidP="00213622">
      <w:pPr>
        <w:pStyle w:val="a4"/>
        <w:spacing w:line="237" w:lineRule="auto"/>
        <w:ind w:left="670" w:right="141" w:firstLine="0"/>
      </w:pPr>
      <w:r>
        <w:rPr>
          <w:color w:val="21272E"/>
        </w:rPr>
        <w:t>б)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дата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рождения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ребенка;</w:t>
      </w:r>
    </w:p>
    <w:p w:rsidR="00846F58" w:rsidRDefault="00846F58" w:rsidP="00213622">
      <w:pPr>
        <w:pStyle w:val="a4"/>
        <w:spacing w:line="275" w:lineRule="exact"/>
        <w:ind w:left="670" w:right="141" w:firstLine="0"/>
      </w:pPr>
      <w:r>
        <w:rPr>
          <w:color w:val="21272E"/>
        </w:rPr>
        <w:t>в)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реквизиты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 xml:space="preserve">записи акта </w:t>
      </w:r>
      <w:r>
        <w:rPr>
          <w:color w:val="21272E"/>
          <w:spacing w:val="-12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рождении ребенка;</w:t>
      </w:r>
    </w:p>
    <w:p w:rsidR="00846F58" w:rsidRDefault="00846F58" w:rsidP="00213622">
      <w:pPr>
        <w:pStyle w:val="a4"/>
        <w:spacing w:line="275" w:lineRule="exact"/>
        <w:ind w:left="670" w:firstLine="0"/>
      </w:pPr>
      <w:r>
        <w:rPr>
          <w:color w:val="21272E"/>
        </w:rPr>
        <w:t>г)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адрес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места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жительства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(места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пребывания,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места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фактического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проживания)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ребенка;</w:t>
      </w:r>
    </w:p>
    <w:p w:rsidR="00846F58" w:rsidRDefault="00846F58" w:rsidP="00213622">
      <w:pPr>
        <w:pStyle w:val="a4"/>
        <w:spacing w:line="237" w:lineRule="auto"/>
      </w:pPr>
      <w:r>
        <w:rPr>
          <w:color w:val="21272E"/>
        </w:rPr>
        <w:t>д)</w:t>
      </w:r>
      <w:r>
        <w:rPr>
          <w:color w:val="21272E"/>
          <w:spacing w:val="31"/>
        </w:rPr>
        <w:t xml:space="preserve"> </w:t>
      </w:r>
      <w:r>
        <w:rPr>
          <w:color w:val="21272E"/>
        </w:rPr>
        <w:t>фамилия,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имя,</w:t>
      </w:r>
      <w:r>
        <w:rPr>
          <w:color w:val="21272E"/>
          <w:spacing w:val="27"/>
        </w:rPr>
        <w:t xml:space="preserve"> </w:t>
      </w:r>
      <w:r>
        <w:rPr>
          <w:color w:val="21272E"/>
        </w:rPr>
        <w:t>отчество</w:t>
      </w:r>
      <w:r>
        <w:rPr>
          <w:color w:val="21272E"/>
          <w:spacing w:val="30"/>
        </w:rPr>
        <w:t xml:space="preserve"> </w:t>
      </w:r>
      <w:r>
        <w:rPr>
          <w:color w:val="21272E"/>
        </w:rPr>
        <w:t>(последнее</w:t>
      </w:r>
      <w:r>
        <w:rPr>
          <w:color w:val="21272E"/>
          <w:spacing w:val="35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32"/>
        </w:rPr>
        <w:t xml:space="preserve"> </w:t>
      </w:r>
      <w:r>
        <w:rPr>
          <w:color w:val="21272E"/>
        </w:rPr>
        <w:t>при</w:t>
      </w:r>
      <w:r>
        <w:rPr>
          <w:color w:val="21272E"/>
          <w:spacing w:val="31"/>
        </w:rPr>
        <w:t xml:space="preserve"> </w:t>
      </w:r>
      <w:r>
        <w:rPr>
          <w:color w:val="21272E"/>
        </w:rPr>
        <w:t>наличии)</w:t>
      </w:r>
      <w:r>
        <w:rPr>
          <w:color w:val="21272E"/>
          <w:spacing w:val="31"/>
        </w:rPr>
        <w:t xml:space="preserve"> </w:t>
      </w:r>
      <w:r>
        <w:rPr>
          <w:color w:val="21272E"/>
        </w:rPr>
        <w:t>родителей</w:t>
      </w:r>
      <w:r>
        <w:rPr>
          <w:color w:val="21272E"/>
          <w:spacing w:val="26"/>
        </w:rPr>
        <w:t xml:space="preserve"> </w:t>
      </w:r>
      <w:r>
        <w:rPr>
          <w:color w:val="21272E"/>
        </w:rPr>
        <w:t>(законных</w:t>
      </w:r>
      <w:r>
        <w:rPr>
          <w:color w:val="21272E"/>
          <w:spacing w:val="25"/>
        </w:rPr>
        <w:t xml:space="preserve"> </w:t>
      </w:r>
      <w:r>
        <w:rPr>
          <w:color w:val="21272E"/>
        </w:rPr>
        <w:t>представителей)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ребенка;</w:t>
      </w:r>
    </w:p>
    <w:p w:rsidR="00846F58" w:rsidRDefault="00846F58" w:rsidP="00213622">
      <w:pPr>
        <w:pStyle w:val="a4"/>
        <w:spacing w:before="2" w:line="237" w:lineRule="auto"/>
        <w:ind w:left="670" w:right="166" w:firstLine="0"/>
      </w:pPr>
      <w:r>
        <w:rPr>
          <w:color w:val="21272E"/>
        </w:rPr>
        <w:t>е)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реквизиты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документа,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удостоверяющего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личность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родителя</w:t>
      </w:r>
      <w:r>
        <w:rPr>
          <w:color w:val="21272E"/>
          <w:spacing w:val="-9"/>
        </w:rPr>
        <w:t xml:space="preserve"> </w:t>
      </w:r>
      <w:r>
        <w:rPr>
          <w:color w:val="21272E"/>
        </w:rPr>
        <w:t>(законного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представителя)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ребенка;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ж)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реквизиты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документа,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подтверждающего установление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опеки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(при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наличии);</w:t>
      </w:r>
    </w:p>
    <w:p w:rsidR="00846F58" w:rsidRDefault="00846F58" w:rsidP="00846F58">
      <w:pPr>
        <w:pStyle w:val="a4"/>
        <w:spacing w:before="3"/>
        <w:ind w:right="138"/>
      </w:pPr>
      <w:r>
        <w:rPr>
          <w:color w:val="21272E"/>
        </w:rPr>
        <w:t>з) адрес электронной почты, номер телефона (при наличии) родителей (законных представителей)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ребенка;</w:t>
      </w:r>
    </w:p>
    <w:p w:rsidR="00846F58" w:rsidRDefault="00846F58" w:rsidP="00846F58">
      <w:pPr>
        <w:pStyle w:val="a4"/>
        <w:spacing w:before="3" w:line="237" w:lineRule="auto"/>
        <w:ind w:right="115"/>
      </w:pPr>
      <w:r>
        <w:rPr>
          <w:color w:val="21272E"/>
        </w:rPr>
        <w:t>и) о выборе языка образования, родного языка из числа языков народов Российской Федерации, 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том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числе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русского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языка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как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родного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языка;</w:t>
      </w:r>
    </w:p>
    <w:p w:rsidR="00846F58" w:rsidRDefault="00846F58" w:rsidP="00846F58">
      <w:pPr>
        <w:pStyle w:val="a4"/>
        <w:spacing w:before="3"/>
        <w:ind w:right="120"/>
      </w:pPr>
      <w:r>
        <w:rPr>
          <w:color w:val="21272E"/>
        </w:rPr>
        <w:t>к) о потребности в обучении ребенка по адаптированной образовательной программе дошкольного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образования и (или) в создании специальных условий для организации обучения и воспитания ребенка-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инвалида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соответствии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индивидуальной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программой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реабилитации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инвалида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(при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наличии);</w:t>
      </w:r>
    </w:p>
    <w:p w:rsidR="00846F58" w:rsidRDefault="00846F58" w:rsidP="00846F58">
      <w:pPr>
        <w:pStyle w:val="a4"/>
        <w:spacing w:line="274" w:lineRule="exact"/>
        <w:ind w:left="670" w:firstLine="0"/>
      </w:pPr>
      <w:r>
        <w:rPr>
          <w:color w:val="21272E"/>
        </w:rPr>
        <w:t>л)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направленности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дошкольной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группы;</w:t>
      </w:r>
    </w:p>
    <w:p w:rsidR="00213622" w:rsidRDefault="00213622" w:rsidP="00213622">
      <w:pPr>
        <w:pStyle w:val="a4"/>
        <w:spacing w:before="5" w:line="237" w:lineRule="auto"/>
        <w:ind w:left="670" w:right="-1" w:firstLine="0"/>
        <w:rPr>
          <w:color w:val="21272E"/>
          <w:spacing w:val="-58"/>
        </w:rPr>
      </w:pPr>
      <w:r>
        <w:rPr>
          <w:color w:val="21272E"/>
        </w:rPr>
        <w:t xml:space="preserve">м) о необходимом режиме </w:t>
      </w:r>
      <w:r w:rsidR="00846F58">
        <w:rPr>
          <w:color w:val="21272E"/>
        </w:rPr>
        <w:t>пребывания ребенка;</w:t>
      </w:r>
      <w:r w:rsidR="00846F58">
        <w:rPr>
          <w:color w:val="21272E"/>
          <w:spacing w:val="-58"/>
        </w:rPr>
        <w:t xml:space="preserve"> </w:t>
      </w:r>
    </w:p>
    <w:p w:rsidR="00846F58" w:rsidRDefault="00846F58" w:rsidP="00213622">
      <w:pPr>
        <w:pStyle w:val="a4"/>
        <w:spacing w:before="5" w:line="237" w:lineRule="auto"/>
        <w:ind w:left="670" w:right="-1" w:firstLine="0"/>
      </w:pPr>
      <w:r>
        <w:rPr>
          <w:color w:val="21272E"/>
        </w:rPr>
        <w:t>н)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желаемой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дате приема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обучение.</w:t>
      </w:r>
    </w:p>
    <w:p w:rsidR="00213622" w:rsidRDefault="00846F58" w:rsidP="00213622">
      <w:pPr>
        <w:pStyle w:val="a4"/>
        <w:spacing w:before="3"/>
        <w:ind w:right="126"/>
      </w:pPr>
      <w:r>
        <w:rPr>
          <w:color w:val="21272E"/>
        </w:rPr>
        <w:t>В заявлении для направления родителями (законными представителями) ребенка дополнительно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указываются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сведения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государственных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или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муниципальных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образовательных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организациях,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выбранных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для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приема,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наличии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права на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специальные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меры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поддержки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(гарантии)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отдельных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категорий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граждан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их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семей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(при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необходимости).</w:t>
      </w:r>
    </w:p>
    <w:p w:rsidR="00846F58" w:rsidRDefault="00846F58" w:rsidP="00213622">
      <w:pPr>
        <w:pStyle w:val="a4"/>
        <w:spacing w:before="3"/>
        <w:ind w:right="126"/>
      </w:pPr>
      <w:r>
        <w:rPr>
          <w:color w:val="21272E"/>
        </w:rPr>
        <w:t>При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наличии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 ребенка братьев</w:t>
      </w:r>
      <w:r>
        <w:rPr>
          <w:color w:val="21272E"/>
          <w:spacing w:val="60"/>
        </w:rPr>
        <w:t xml:space="preserve"> </w:t>
      </w:r>
      <w:r>
        <w:rPr>
          <w:color w:val="21272E"/>
        </w:rPr>
        <w:t>и (или) сестер, проживающих в одной с ним семье и имеющих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 xml:space="preserve">общее с ним место жительства, обучающихся в государственной или </w:t>
      </w:r>
      <w:r>
        <w:rPr>
          <w:color w:val="21272E"/>
        </w:rPr>
        <w:lastRenderedPageBreak/>
        <w:t>муниципальной образовательной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организации,</w:t>
      </w:r>
      <w:r>
        <w:rPr>
          <w:color w:val="21272E"/>
          <w:spacing w:val="21"/>
        </w:rPr>
        <w:t xml:space="preserve"> </w:t>
      </w:r>
      <w:r>
        <w:rPr>
          <w:color w:val="21272E"/>
        </w:rPr>
        <w:t>выбранной</w:t>
      </w:r>
      <w:r>
        <w:rPr>
          <w:color w:val="21272E"/>
          <w:spacing w:val="20"/>
        </w:rPr>
        <w:t xml:space="preserve"> </w:t>
      </w:r>
      <w:r>
        <w:rPr>
          <w:color w:val="21272E"/>
        </w:rPr>
        <w:t>родителем</w:t>
      </w:r>
      <w:r>
        <w:rPr>
          <w:color w:val="21272E"/>
          <w:spacing w:val="26"/>
        </w:rPr>
        <w:t xml:space="preserve"> </w:t>
      </w:r>
      <w:r>
        <w:rPr>
          <w:color w:val="21272E"/>
        </w:rPr>
        <w:t>(законным</w:t>
      </w:r>
      <w:r>
        <w:rPr>
          <w:color w:val="21272E"/>
          <w:spacing w:val="26"/>
        </w:rPr>
        <w:t xml:space="preserve"> </w:t>
      </w:r>
      <w:r>
        <w:rPr>
          <w:color w:val="21272E"/>
        </w:rPr>
        <w:t>представителем)</w:t>
      </w:r>
      <w:r>
        <w:rPr>
          <w:color w:val="21272E"/>
          <w:spacing w:val="26"/>
        </w:rPr>
        <w:t xml:space="preserve"> </w:t>
      </w:r>
      <w:r>
        <w:rPr>
          <w:color w:val="21272E"/>
        </w:rPr>
        <w:t>для</w:t>
      </w:r>
      <w:r>
        <w:rPr>
          <w:color w:val="21272E"/>
          <w:spacing w:val="25"/>
        </w:rPr>
        <w:t xml:space="preserve"> </w:t>
      </w:r>
      <w:r>
        <w:rPr>
          <w:color w:val="21272E"/>
        </w:rPr>
        <w:t>приема</w:t>
      </w:r>
      <w:r>
        <w:rPr>
          <w:color w:val="21272E"/>
          <w:spacing w:val="18"/>
        </w:rPr>
        <w:t xml:space="preserve"> </w:t>
      </w:r>
      <w:r>
        <w:rPr>
          <w:color w:val="21272E"/>
        </w:rPr>
        <w:t>ребенка,</w:t>
      </w:r>
      <w:r>
        <w:rPr>
          <w:color w:val="21272E"/>
          <w:spacing w:val="39"/>
        </w:rPr>
        <w:t xml:space="preserve"> </w:t>
      </w:r>
      <w:r>
        <w:rPr>
          <w:color w:val="21272E"/>
        </w:rPr>
        <w:t>его</w:t>
      </w:r>
      <w:r>
        <w:rPr>
          <w:color w:val="21272E"/>
          <w:spacing w:val="24"/>
        </w:rPr>
        <w:t xml:space="preserve"> </w:t>
      </w:r>
      <w:r>
        <w:rPr>
          <w:color w:val="21272E"/>
        </w:rPr>
        <w:t>родители (законные</w:t>
      </w:r>
      <w:r>
        <w:rPr>
          <w:color w:val="21272E"/>
          <w:spacing w:val="35"/>
        </w:rPr>
        <w:t xml:space="preserve"> </w:t>
      </w:r>
      <w:r>
        <w:rPr>
          <w:color w:val="21272E"/>
        </w:rPr>
        <w:t>представители)</w:t>
      </w:r>
      <w:r>
        <w:rPr>
          <w:color w:val="21272E"/>
          <w:spacing w:val="38"/>
        </w:rPr>
        <w:t xml:space="preserve"> </w:t>
      </w:r>
      <w:r>
        <w:rPr>
          <w:color w:val="21272E"/>
        </w:rPr>
        <w:t>дополнительно</w:t>
      </w:r>
      <w:r>
        <w:rPr>
          <w:color w:val="21272E"/>
          <w:spacing w:val="4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38"/>
        </w:rPr>
        <w:t xml:space="preserve"> </w:t>
      </w:r>
      <w:r>
        <w:rPr>
          <w:color w:val="21272E"/>
        </w:rPr>
        <w:t>заявлении</w:t>
      </w:r>
      <w:r>
        <w:rPr>
          <w:color w:val="21272E"/>
          <w:spacing w:val="37"/>
        </w:rPr>
        <w:t xml:space="preserve"> </w:t>
      </w:r>
      <w:r>
        <w:rPr>
          <w:color w:val="21272E"/>
        </w:rPr>
        <w:t>для</w:t>
      </w:r>
      <w:r>
        <w:rPr>
          <w:color w:val="21272E"/>
          <w:spacing w:val="41"/>
        </w:rPr>
        <w:t xml:space="preserve"> </w:t>
      </w:r>
      <w:r>
        <w:rPr>
          <w:color w:val="21272E"/>
        </w:rPr>
        <w:t>направления</w:t>
      </w:r>
      <w:r>
        <w:rPr>
          <w:color w:val="21272E"/>
          <w:spacing w:val="36"/>
        </w:rPr>
        <w:t xml:space="preserve"> </w:t>
      </w:r>
      <w:r>
        <w:rPr>
          <w:color w:val="21272E"/>
        </w:rPr>
        <w:t>указывают</w:t>
      </w:r>
      <w:r>
        <w:rPr>
          <w:color w:val="21272E"/>
          <w:spacing w:val="42"/>
        </w:rPr>
        <w:t xml:space="preserve"> </w:t>
      </w:r>
      <w:r>
        <w:rPr>
          <w:color w:val="21272E"/>
        </w:rPr>
        <w:t>фамилию(-</w:t>
      </w:r>
      <w:proofErr w:type="spellStart"/>
      <w:r>
        <w:rPr>
          <w:color w:val="21272E"/>
        </w:rPr>
        <w:t>ии</w:t>
      </w:r>
      <w:proofErr w:type="spellEnd"/>
      <w:r>
        <w:rPr>
          <w:color w:val="21272E"/>
        </w:rPr>
        <w:t>),</w:t>
      </w:r>
      <w:r>
        <w:rPr>
          <w:color w:val="21272E"/>
          <w:spacing w:val="39"/>
        </w:rPr>
        <w:t xml:space="preserve"> </w:t>
      </w:r>
      <w:r>
        <w:rPr>
          <w:color w:val="21272E"/>
        </w:rPr>
        <w:t>имя</w:t>
      </w:r>
      <w:r w:rsidR="00213622">
        <w:t xml:space="preserve"> </w:t>
      </w:r>
      <w:r>
        <w:rPr>
          <w:color w:val="21272E"/>
        </w:rPr>
        <w:t>(имена),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отчество(-а)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(последнее -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при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наличии)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братьев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(или) сестер.</w:t>
      </w:r>
    </w:p>
    <w:p w:rsidR="00846F58" w:rsidRDefault="00846F58" w:rsidP="00846F58">
      <w:pPr>
        <w:pStyle w:val="a4"/>
        <w:spacing w:before="2"/>
        <w:ind w:right="122"/>
      </w:pPr>
      <w:r>
        <w:rPr>
          <w:color w:val="21272E"/>
        </w:rPr>
        <w:t>Для направления и/или приема в образовательную организацию родители (законные представители)</w:t>
      </w:r>
      <w:r>
        <w:rPr>
          <w:color w:val="21272E"/>
          <w:spacing w:val="-57"/>
        </w:rPr>
        <w:t xml:space="preserve"> </w:t>
      </w:r>
      <w:r>
        <w:rPr>
          <w:color w:val="21272E"/>
        </w:rPr>
        <w:t>ребенка предъявляют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следующие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документы:</w:t>
      </w:r>
    </w:p>
    <w:p w:rsidR="00213622" w:rsidRDefault="00846F58" w:rsidP="00213622">
      <w:pPr>
        <w:pStyle w:val="a4"/>
        <w:numPr>
          <w:ilvl w:val="0"/>
          <w:numId w:val="7"/>
        </w:numPr>
        <w:spacing w:before="1"/>
        <w:ind w:left="0" w:right="119" w:firstLine="709"/>
      </w:pPr>
      <w:r>
        <w:rPr>
          <w:color w:val="21272E"/>
        </w:rPr>
        <w:t>документ, удостоверяющий личность родителя (законного представителя) ребенка, либо документ,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удостоверяющий личность иностранного гражданина или лица без гражданства в Российской Федерации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 xml:space="preserve">в соответствии со </w:t>
      </w:r>
      <w:r>
        <w:rPr>
          <w:color w:val="541A8A"/>
          <w:u w:val="single" w:color="541A8A"/>
        </w:rPr>
        <w:t>статьей 10</w:t>
      </w:r>
      <w:r>
        <w:rPr>
          <w:color w:val="541A8A"/>
        </w:rPr>
        <w:t xml:space="preserve"> </w:t>
      </w:r>
      <w:r>
        <w:rPr>
          <w:color w:val="21272E"/>
        </w:rPr>
        <w:t>Федерального закона от 25 июля 2002 г. N 115-ФЗ "О правовом положении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иностранных граждан в Российской Федерации" (Собрание законодательства Российской Федерации,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2002,</w:t>
      </w:r>
      <w:r>
        <w:rPr>
          <w:color w:val="21272E"/>
          <w:spacing w:val="4"/>
        </w:rPr>
        <w:t xml:space="preserve"> </w:t>
      </w:r>
      <w:r>
        <w:rPr>
          <w:color w:val="21272E"/>
        </w:rPr>
        <w:t>N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30,</w:t>
      </w:r>
      <w:r>
        <w:rPr>
          <w:color w:val="21272E"/>
          <w:spacing w:val="4"/>
        </w:rPr>
        <w:t xml:space="preserve"> </w:t>
      </w:r>
      <w:r>
        <w:rPr>
          <w:color w:val="21272E"/>
        </w:rPr>
        <w:t>ст.</w:t>
      </w:r>
      <w:r>
        <w:rPr>
          <w:color w:val="21272E"/>
          <w:spacing w:val="5"/>
        </w:rPr>
        <w:t xml:space="preserve"> </w:t>
      </w:r>
      <w:r>
        <w:rPr>
          <w:color w:val="21272E"/>
        </w:rPr>
        <w:t>3032);</w:t>
      </w:r>
    </w:p>
    <w:p w:rsidR="00213622" w:rsidRDefault="00846F58" w:rsidP="00213622">
      <w:pPr>
        <w:pStyle w:val="a4"/>
        <w:numPr>
          <w:ilvl w:val="0"/>
          <w:numId w:val="7"/>
        </w:numPr>
        <w:spacing w:before="1"/>
        <w:ind w:left="0" w:right="119" w:firstLine="709"/>
      </w:pPr>
      <w:r w:rsidRPr="00213622">
        <w:rPr>
          <w:color w:val="21272E"/>
        </w:rPr>
        <w:t>документ, подтверждающий установление опеки (при необходимости);</w:t>
      </w:r>
      <w:r w:rsidRPr="00213622">
        <w:rPr>
          <w:color w:val="21272E"/>
          <w:spacing w:val="1"/>
        </w:rPr>
        <w:t xml:space="preserve"> </w:t>
      </w:r>
      <w:r w:rsidRPr="00213622">
        <w:rPr>
          <w:color w:val="21272E"/>
        </w:rPr>
        <w:t>документ</w:t>
      </w:r>
      <w:r w:rsidRPr="00213622">
        <w:rPr>
          <w:color w:val="21272E"/>
          <w:spacing w:val="-7"/>
        </w:rPr>
        <w:t xml:space="preserve"> </w:t>
      </w:r>
      <w:r w:rsidRPr="00213622">
        <w:rPr>
          <w:color w:val="21272E"/>
        </w:rPr>
        <w:t>психолого-медико-педагогической</w:t>
      </w:r>
      <w:r w:rsidRPr="00213622">
        <w:rPr>
          <w:color w:val="21272E"/>
          <w:spacing w:val="-5"/>
        </w:rPr>
        <w:t xml:space="preserve"> </w:t>
      </w:r>
      <w:r w:rsidRPr="00213622">
        <w:rPr>
          <w:color w:val="21272E"/>
        </w:rPr>
        <w:t>комиссии</w:t>
      </w:r>
      <w:r w:rsidRPr="00213622">
        <w:rPr>
          <w:color w:val="21272E"/>
          <w:spacing w:val="-9"/>
        </w:rPr>
        <w:t xml:space="preserve"> </w:t>
      </w:r>
      <w:r w:rsidRPr="00213622">
        <w:rPr>
          <w:color w:val="21272E"/>
        </w:rPr>
        <w:t>(при</w:t>
      </w:r>
      <w:r w:rsidRPr="00213622">
        <w:rPr>
          <w:color w:val="21272E"/>
          <w:spacing w:val="-10"/>
        </w:rPr>
        <w:t xml:space="preserve"> </w:t>
      </w:r>
      <w:r w:rsidRPr="00213622">
        <w:rPr>
          <w:color w:val="21272E"/>
        </w:rPr>
        <w:t>необходимости);</w:t>
      </w:r>
    </w:p>
    <w:p w:rsidR="00846F58" w:rsidRDefault="00846F58" w:rsidP="00213622">
      <w:pPr>
        <w:pStyle w:val="a4"/>
        <w:numPr>
          <w:ilvl w:val="0"/>
          <w:numId w:val="7"/>
        </w:numPr>
        <w:spacing w:before="1"/>
        <w:ind w:left="0" w:right="119" w:firstLine="709"/>
      </w:pPr>
      <w:r w:rsidRPr="00213622">
        <w:rPr>
          <w:color w:val="21272E"/>
        </w:rPr>
        <w:t>документ, подтверждающий потребность в обучении в группе оздоровительной направленности</w:t>
      </w:r>
      <w:r w:rsidRPr="00213622">
        <w:rPr>
          <w:color w:val="21272E"/>
          <w:spacing w:val="1"/>
        </w:rPr>
        <w:t xml:space="preserve"> </w:t>
      </w:r>
      <w:r w:rsidRPr="00213622">
        <w:rPr>
          <w:color w:val="21272E"/>
        </w:rPr>
        <w:t>(при</w:t>
      </w:r>
      <w:r w:rsidRPr="00213622">
        <w:rPr>
          <w:color w:val="21272E"/>
          <w:spacing w:val="-3"/>
        </w:rPr>
        <w:t xml:space="preserve"> </w:t>
      </w:r>
      <w:r w:rsidRPr="00213622">
        <w:rPr>
          <w:color w:val="21272E"/>
        </w:rPr>
        <w:t>необходимости).</w:t>
      </w:r>
    </w:p>
    <w:p w:rsidR="00846F58" w:rsidRDefault="00846F58" w:rsidP="00846F58">
      <w:pPr>
        <w:pStyle w:val="a4"/>
        <w:ind w:right="119"/>
      </w:pP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(гарантии)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граждан и их семей (по необходимости), а также вправе предъявить свидетельство о рождении ребенка,</w:t>
      </w:r>
      <w:r>
        <w:rPr>
          <w:spacing w:val="1"/>
        </w:rPr>
        <w:t xml:space="preserve"> </w:t>
      </w:r>
      <w:r>
        <w:t>выданное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rFonts w:ascii="Arial" w:hAnsi="Arial" w:cs="Arial"/>
          <w:color w:val="333333"/>
          <w:sz w:val="25"/>
          <w:szCs w:val="25"/>
          <w:lang w:eastAsia="ru-RU"/>
        </w:rPr>
        <w:t xml:space="preserve"> </w:t>
      </w:r>
      <w:r w:rsidRPr="00585E3F"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>
        <w:t>,</w:t>
      </w:r>
      <w:r w:rsidRPr="00AC464D">
        <w:t xml:space="preserve"> </w:t>
      </w:r>
      <w:r>
        <w:t>и</w:t>
      </w:r>
      <w:r w:rsidRPr="00AC464D">
        <w:t xml:space="preserve"> </w:t>
      </w:r>
      <w:r>
        <w:t>свидетельство</w:t>
      </w:r>
      <w:r w:rsidRPr="00AC464D">
        <w:t xml:space="preserve"> </w:t>
      </w:r>
      <w:r>
        <w:t>о</w:t>
      </w:r>
      <w:r w:rsidRPr="00AC464D"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 или по месту пребывания на закрепленной территории по собственной инициативе.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свидетельства 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 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 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пребывания,</w:t>
      </w:r>
      <w:r>
        <w:rPr>
          <w:spacing w:val="3"/>
        </w:rPr>
        <w:t xml:space="preserve"> </w:t>
      </w:r>
      <w:r>
        <w:t>месте фактического</w:t>
      </w:r>
      <w:r>
        <w:rPr>
          <w:spacing w:val="5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ребенка.</w:t>
      </w:r>
    </w:p>
    <w:p w:rsidR="00846F58" w:rsidRDefault="00846F58" w:rsidP="00846F58">
      <w:pPr>
        <w:pStyle w:val="a4"/>
        <w:ind w:right="121"/>
      </w:pPr>
      <w:r>
        <w:rPr>
          <w:color w:val="21272E"/>
        </w:rPr>
        <w:t>Родители (законные представители) ребенка, являющиеся иностранными гражданами или лицами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без гражданства, дополнительно предъявляют документ(-ы), удостоверяющий (е) личность ребенка 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подтверждающий(е) законность представления прав ребенка, а также документ, подтверждающий право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заявителя на пребывание в Российской Федерации. Иностранные граждане и лица без гражданства все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документы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представляют на русском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языке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или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вместе с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заверенным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переводом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русский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язык.</w:t>
      </w:r>
    </w:p>
    <w:p w:rsidR="00846F58" w:rsidRDefault="00846F58" w:rsidP="00846F58">
      <w:pPr>
        <w:pStyle w:val="a4"/>
        <w:ind w:right="116"/>
      </w:pPr>
      <w:r>
        <w:rPr>
          <w:color w:val="21272E"/>
        </w:rPr>
        <w:t>Для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приема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родители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(законные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представители)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ребенка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дополнительно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предъявляют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образовательную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свидетельство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рождении</w:t>
      </w:r>
      <w:r w:rsidRPr="00413DE6">
        <w:rPr>
          <w:color w:val="21272E"/>
        </w:rPr>
        <w:t xml:space="preserve"> </w:t>
      </w:r>
      <w:r>
        <w:rPr>
          <w:color w:val="21272E"/>
        </w:rPr>
        <w:t>ребенка</w:t>
      </w:r>
      <w:r w:rsidRPr="00413DE6">
        <w:rPr>
          <w:color w:val="21272E"/>
        </w:rPr>
        <w:t xml:space="preserve"> </w:t>
      </w:r>
      <w:r w:rsidRPr="00585E3F">
        <w:rPr>
          <w:color w:val="21272E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413DE6">
        <w:rPr>
          <w:color w:val="21272E"/>
        </w:rPr>
        <w:t xml:space="preserve"> </w:t>
      </w:r>
      <w:r>
        <w:rPr>
          <w:color w:val="21272E"/>
        </w:rPr>
        <w:t>(для</w:t>
      </w:r>
      <w:r w:rsidRPr="00413DE6">
        <w:rPr>
          <w:color w:val="21272E"/>
        </w:rPr>
        <w:t xml:space="preserve"> </w:t>
      </w:r>
      <w:r>
        <w:rPr>
          <w:color w:val="21272E"/>
        </w:rPr>
        <w:t>родителей</w:t>
      </w:r>
      <w:r w:rsidRPr="00413DE6">
        <w:rPr>
          <w:color w:val="21272E"/>
        </w:rPr>
        <w:t xml:space="preserve"> </w:t>
      </w:r>
      <w:r>
        <w:rPr>
          <w:color w:val="21272E"/>
        </w:rPr>
        <w:t>(законных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представителей) ребенка – граждан Российской Федерации), свидетельство о регистрации ребенка по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месту жительства или по месту пребывания на закрепленной территории или документ, содержащий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сведения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месте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пребывания,</w:t>
      </w:r>
      <w:r>
        <w:rPr>
          <w:color w:val="21272E"/>
          <w:spacing w:val="4"/>
        </w:rPr>
        <w:t xml:space="preserve"> </w:t>
      </w:r>
      <w:r>
        <w:rPr>
          <w:color w:val="21272E"/>
        </w:rPr>
        <w:t>месте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фактического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проживания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ребенка.</w:t>
      </w:r>
    </w:p>
    <w:p w:rsidR="00846F58" w:rsidRDefault="00846F58" w:rsidP="00846F58">
      <w:pPr>
        <w:pStyle w:val="a4"/>
        <w:ind w:right="120"/>
      </w:pPr>
      <w:r>
        <w:t>Согласно Приказу Министерства просвещения Российской Федерации от 4 октября 2021 г. № 686,</w:t>
      </w:r>
      <w:r>
        <w:rPr>
          <w:spacing w:val="1"/>
        </w:rPr>
        <w:t xml:space="preserve"> </w:t>
      </w:r>
      <w:r>
        <w:t>медицинское заключение</w:t>
      </w:r>
      <w:r>
        <w:rPr>
          <w:spacing w:val="1"/>
        </w:rPr>
        <w:t xml:space="preserve"> </w:t>
      </w:r>
      <w:r>
        <w:t>для приема ребенка в организации, реализующие образовательные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требуется.</w:t>
      </w:r>
    </w:p>
    <w:p w:rsidR="00846F58" w:rsidRDefault="00846F58" w:rsidP="00213622">
      <w:pPr>
        <w:pStyle w:val="a4"/>
        <w:spacing w:line="275" w:lineRule="exact"/>
        <w:ind w:left="0" w:firstLine="670"/>
      </w:pPr>
      <w:r>
        <w:t>Копии</w:t>
      </w:r>
      <w:r>
        <w:rPr>
          <w:spacing w:val="-6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при 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color w:val="21272E"/>
        </w:rPr>
        <w:t>организации.</w:t>
      </w:r>
    </w:p>
    <w:p w:rsidR="003C58AB" w:rsidRDefault="00846F58" w:rsidP="003C58AB">
      <w:pPr>
        <w:pStyle w:val="a6"/>
        <w:numPr>
          <w:ilvl w:val="0"/>
          <w:numId w:val="3"/>
        </w:numPr>
        <w:tabs>
          <w:tab w:val="left" w:pos="1055"/>
        </w:tabs>
        <w:ind w:firstLine="566"/>
        <w:jc w:val="both"/>
        <w:rPr>
          <w:color w:val="21272E"/>
          <w:sz w:val="24"/>
        </w:rPr>
      </w:pPr>
      <w:r>
        <w:rPr>
          <w:color w:val="21272E"/>
          <w:sz w:val="24"/>
        </w:rPr>
        <w:t>Дети с ограниченными возможностями здоровья принимаются на обучение по адаптированной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образовательной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программе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дошкольного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образования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только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с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согласия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родителей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(законных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представителей) ребенка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и на</w:t>
      </w:r>
      <w:r>
        <w:rPr>
          <w:color w:val="21272E"/>
          <w:spacing w:val="-11"/>
          <w:sz w:val="24"/>
        </w:rPr>
        <w:t xml:space="preserve"> </w:t>
      </w:r>
      <w:r>
        <w:rPr>
          <w:color w:val="21272E"/>
          <w:sz w:val="24"/>
        </w:rPr>
        <w:t>основании</w:t>
      </w:r>
      <w:r>
        <w:rPr>
          <w:color w:val="21272E"/>
          <w:spacing w:val="1"/>
          <w:sz w:val="24"/>
        </w:rPr>
        <w:t xml:space="preserve"> </w:t>
      </w:r>
      <w:r>
        <w:rPr>
          <w:color w:val="21272E"/>
          <w:sz w:val="24"/>
        </w:rPr>
        <w:t>рекомендаций психолого-медико-педагогической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комиссии.</w:t>
      </w:r>
    </w:p>
    <w:p w:rsidR="003C58AB" w:rsidRDefault="00846F58" w:rsidP="003C58AB">
      <w:pPr>
        <w:pStyle w:val="a6"/>
        <w:numPr>
          <w:ilvl w:val="0"/>
          <w:numId w:val="3"/>
        </w:numPr>
        <w:tabs>
          <w:tab w:val="left" w:pos="1055"/>
        </w:tabs>
        <w:ind w:firstLine="566"/>
        <w:jc w:val="both"/>
        <w:rPr>
          <w:color w:val="21272E"/>
          <w:sz w:val="24"/>
        </w:rPr>
      </w:pPr>
      <w:r w:rsidRPr="003C58AB">
        <w:rPr>
          <w:color w:val="21272E"/>
          <w:sz w:val="24"/>
        </w:rPr>
        <w:t xml:space="preserve">Требование представления иных документов для приема детей в </w:t>
      </w:r>
      <w:r w:rsidRPr="003C58AB">
        <w:rPr>
          <w:color w:val="21272E"/>
          <w:sz w:val="24"/>
        </w:rPr>
        <w:lastRenderedPageBreak/>
        <w:t>образовательные организации в</w:t>
      </w:r>
      <w:r w:rsidRPr="003C58AB">
        <w:rPr>
          <w:color w:val="21272E"/>
          <w:spacing w:val="-57"/>
          <w:sz w:val="24"/>
        </w:rPr>
        <w:t xml:space="preserve"> </w:t>
      </w:r>
      <w:r w:rsidRPr="003C58AB">
        <w:rPr>
          <w:color w:val="21272E"/>
          <w:sz w:val="24"/>
        </w:rPr>
        <w:t>части,</w:t>
      </w:r>
      <w:r w:rsidRPr="003C58AB">
        <w:rPr>
          <w:color w:val="21272E"/>
          <w:spacing w:val="3"/>
          <w:sz w:val="24"/>
        </w:rPr>
        <w:t xml:space="preserve"> </w:t>
      </w:r>
      <w:r w:rsidRPr="003C58AB">
        <w:rPr>
          <w:color w:val="21272E"/>
          <w:sz w:val="24"/>
        </w:rPr>
        <w:t>не урегулированной</w:t>
      </w:r>
      <w:r w:rsidRPr="003C58AB">
        <w:rPr>
          <w:color w:val="21272E"/>
          <w:spacing w:val="-2"/>
          <w:sz w:val="24"/>
        </w:rPr>
        <w:t xml:space="preserve"> </w:t>
      </w:r>
      <w:r w:rsidRPr="003C58AB">
        <w:rPr>
          <w:color w:val="21272E"/>
          <w:sz w:val="24"/>
        </w:rPr>
        <w:t>законодательством</w:t>
      </w:r>
      <w:r w:rsidRPr="003C58AB">
        <w:rPr>
          <w:color w:val="21272E"/>
          <w:spacing w:val="-2"/>
          <w:sz w:val="24"/>
        </w:rPr>
        <w:t xml:space="preserve"> </w:t>
      </w:r>
      <w:r w:rsidRPr="003C58AB">
        <w:rPr>
          <w:color w:val="21272E"/>
          <w:sz w:val="24"/>
        </w:rPr>
        <w:t>об</w:t>
      </w:r>
      <w:r w:rsidRPr="003C58AB">
        <w:rPr>
          <w:color w:val="21272E"/>
          <w:spacing w:val="-5"/>
          <w:sz w:val="24"/>
        </w:rPr>
        <w:t xml:space="preserve"> </w:t>
      </w:r>
      <w:r w:rsidRPr="003C58AB">
        <w:rPr>
          <w:color w:val="21272E"/>
          <w:sz w:val="24"/>
        </w:rPr>
        <w:t>образовании, не допускается.</w:t>
      </w:r>
    </w:p>
    <w:p w:rsidR="003C58AB" w:rsidRDefault="00846F58" w:rsidP="003C58AB">
      <w:pPr>
        <w:pStyle w:val="a6"/>
        <w:numPr>
          <w:ilvl w:val="0"/>
          <w:numId w:val="3"/>
        </w:numPr>
        <w:tabs>
          <w:tab w:val="left" w:pos="1055"/>
        </w:tabs>
        <w:ind w:firstLine="566"/>
        <w:jc w:val="both"/>
        <w:rPr>
          <w:color w:val="21272E"/>
          <w:sz w:val="24"/>
        </w:rPr>
      </w:pPr>
      <w:r w:rsidRPr="003C58AB">
        <w:rPr>
          <w:color w:val="21272E"/>
          <w:sz w:val="24"/>
        </w:rPr>
        <w:t>Заявление о приеме в образовательную организацию и копии документов регистрируются заведующим Организации или уполномоченным им должностным лицом, ответственным за прием документов, в журнале приема заявлений о приеме в Организацию. После регистрации родителю (законному представителю) ребенка выдается документ, заверенный подписью должностного лица Организации, ответственного за прием документов, содержащий индивидуальный номер заявления и</w:t>
      </w:r>
      <w:r w:rsidR="003C58AB" w:rsidRPr="003C58AB">
        <w:rPr>
          <w:color w:val="21272E"/>
          <w:sz w:val="24"/>
        </w:rPr>
        <w:t xml:space="preserve"> </w:t>
      </w:r>
      <w:r w:rsidRPr="003C58AB">
        <w:rPr>
          <w:color w:val="21272E"/>
          <w:sz w:val="24"/>
        </w:rPr>
        <w:t>перечень представленных при приеме документов.</w:t>
      </w:r>
    </w:p>
    <w:p w:rsidR="003C58AB" w:rsidRDefault="00846F58" w:rsidP="003C58AB">
      <w:pPr>
        <w:pStyle w:val="a6"/>
        <w:numPr>
          <w:ilvl w:val="0"/>
          <w:numId w:val="3"/>
        </w:numPr>
        <w:tabs>
          <w:tab w:val="left" w:pos="1055"/>
        </w:tabs>
        <w:ind w:firstLine="566"/>
        <w:jc w:val="both"/>
        <w:rPr>
          <w:color w:val="21272E"/>
          <w:sz w:val="24"/>
        </w:rPr>
      </w:pPr>
      <w:r w:rsidRPr="003C58AB">
        <w:rPr>
          <w:color w:val="21272E"/>
          <w:sz w:val="24"/>
        </w:rPr>
        <w:t>Ребенок, родители (законные представители) которого не представили необходимые для приема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документы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соответствии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с</w:t>
      </w:r>
      <w:r w:rsidRPr="003C58AB">
        <w:rPr>
          <w:color w:val="541A8A"/>
          <w:sz w:val="24"/>
        </w:rPr>
        <w:t xml:space="preserve"> </w:t>
      </w:r>
      <w:r w:rsidRPr="003C58AB">
        <w:rPr>
          <w:color w:val="541A8A"/>
          <w:sz w:val="24"/>
          <w:u w:val="single" w:color="541A8A"/>
        </w:rPr>
        <w:t>пунктом</w:t>
      </w:r>
      <w:r w:rsidRPr="003C58AB">
        <w:rPr>
          <w:color w:val="541A8A"/>
          <w:spacing w:val="1"/>
          <w:sz w:val="24"/>
          <w:u w:val="single" w:color="541A8A"/>
        </w:rPr>
        <w:t xml:space="preserve"> </w:t>
      </w:r>
      <w:r w:rsidRPr="003C58AB">
        <w:rPr>
          <w:color w:val="541A8A"/>
          <w:sz w:val="24"/>
          <w:u w:val="single" w:color="541A8A"/>
        </w:rPr>
        <w:t>9</w:t>
      </w:r>
      <w:r w:rsidRPr="003C58AB">
        <w:rPr>
          <w:color w:val="541A8A"/>
          <w:sz w:val="24"/>
        </w:rPr>
        <w:t xml:space="preserve"> </w:t>
      </w:r>
      <w:r w:rsidRPr="003C58AB">
        <w:rPr>
          <w:color w:val="21272E"/>
          <w:sz w:val="24"/>
        </w:rPr>
        <w:t>настоящего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Порядка,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остается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на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учете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и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направляется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Организацию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после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подтверждения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родителем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(законным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представителем)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нуждаемости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предоставлении</w:t>
      </w:r>
      <w:r w:rsidRPr="003C58AB">
        <w:rPr>
          <w:color w:val="21272E"/>
          <w:spacing w:val="-3"/>
          <w:sz w:val="24"/>
        </w:rPr>
        <w:t xml:space="preserve"> </w:t>
      </w:r>
      <w:r w:rsidRPr="003C58AB">
        <w:rPr>
          <w:color w:val="21272E"/>
          <w:sz w:val="24"/>
        </w:rPr>
        <w:t>места.</w:t>
      </w:r>
    </w:p>
    <w:p w:rsidR="003C58AB" w:rsidRDefault="00846F58" w:rsidP="003C58AB">
      <w:pPr>
        <w:pStyle w:val="a6"/>
        <w:numPr>
          <w:ilvl w:val="0"/>
          <w:numId w:val="3"/>
        </w:numPr>
        <w:tabs>
          <w:tab w:val="left" w:pos="1055"/>
        </w:tabs>
        <w:ind w:firstLine="566"/>
        <w:jc w:val="both"/>
        <w:rPr>
          <w:color w:val="21272E"/>
          <w:sz w:val="24"/>
        </w:rPr>
      </w:pPr>
      <w:r w:rsidRPr="003C58AB">
        <w:rPr>
          <w:color w:val="21272E"/>
          <w:sz w:val="24"/>
        </w:rPr>
        <w:t>После приема документов, указанных в</w:t>
      </w:r>
      <w:r w:rsidRPr="003C58AB">
        <w:rPr>
          <w:color w:val="541A8A"/>
          <w:sz w:val="24"/>
        </w:rPr>
        <w:t xml:space="preserve"> </w:t>
      </w:r>
      <w:r w:rsidRPr="003C58AB">
        <w:rPr>
          <w:color w:val="541A8A"/>
          <w:sz w:val="24"/>
          <w:u w:val="single" w:color="541A8A"/>
        </w:rPr>
        <w:t>пункте 9</w:t>
      </w:r>
      <w:r w:rsidRPr="003C58AB">
        <w:rPr>
          <w:color w:val="541A8A"/>
          <w:sz w:val="24"/>
        </w:rPr>
        <w:t xml:space="preserve"> </w:t>
      </w:r>
      <w:r w:rsidRPr="003C58AB">
        <w:rPr>
          <w:color w:val="21272E"/>
          <w:sz w:val="24"/>
        </w:rPr>
        <w:t>настоящего Порядка, Организация заключает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договор об образовании по образовательным программам дошкольного образования (далее - договор) с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родителями</w:t>
      </w:r>
      <w:r w:rsidRPr="003C58AB">
        <w:rPr>
          <w:color w:val="21272E"/>
          <w:spacing w:val="-3"/>
          <w:sz w:val="24"/>
        </w:rPr>
        <w:t xml:space="preserve"> </w:t>
      </w:r>
      <w:r w:rsidRPr="003C58AB">
        <w:rPr>
          <w:color w:val="21272E"/>
          <w:sz w:val="24"/>
        </w:rPr>
        <w:t>(законными</w:t>
      </w:r>
      <w:r w:rsidRPr="003C58AB">
        <w:rPr>
          <w:color w:val="21272E"/>
          <w:spacing w:val="3"/>
          <w:sz w:val="24"/>
        </w:rPr>
        <w:t xml:space="preserve"> </w:t>
      </w:r>
      <w:r w:rsidRPr="003C58AB">
        <w:rPr>
          <w:color w:val="21272E"/>
          <w:sz w:val="24"/>
        </w:rPr>
        <w:t>представителями)</w:t>
      </w:r>
      <w:r w:rsidRPr="003C58AB">
        <w:rPr>
          <w:color w:val="21272E"/>
          <w:spacing w:val="-1"/>
          <w:sz w:val="24"/>
        </w:rPr>
        <w:t xml:space="preserve"> </w:t>
      </w:r>
      <w:r w:rsidRPr="003C58AB">
        <w:rPr>
          <w:color w:val="21272E"/>
          <w:sz w:val="24"/>
        </w:rPr>
        <w:t>ребенка.</w:t>
      </w:r>
    </w:p>
    <w:p w:rsidR="00846F58" w:rsidRPr="003C58AB" w:rsidRDefault="00846F58" w:rsidP="003C58AB">
      <w:pPr>
        <w:pStyle w:val="a6"/>
        <w:numPr>
          <w:ilvl w:val="0"/>
          <w:numId w:val="3"/>
        </w:numPr>
        <w:tabs>
          <w:tab w:val="left" w:pos="1055"/>
        </w:tabs>
        <w:ind w:firstLine="566"/>
        <w:jc w:val="both"/>
        <w:rPr>
          <w:color w:val="21272E"/>
          <w:sz w:val="24"/>
        </w:rPr>
      </w:pPr>
      <w:r w:rsidRPr="003C58AB">
        <w:rPr>
          <w:color w:val="21272E"/>
          <w:sz w:val="24"/>
        </w:rPr>
        <w:t>Руководитель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Организации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издает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распорядительный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акт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зачислении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ребенка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образовательную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организацию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(далее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-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распорядительный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акт)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течение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трех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рабочих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дней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после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заключения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договора.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Распорядительный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акт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трехдневный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срок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после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издания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размещается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на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информационном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стенде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Организации.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На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официальном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сайте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Организации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сети</w:t>
      </w:r>
      <w:r w:rsidRPr="003C58AB">
        <w:rPr>
          <w:color w:val="21272E"/>
          <w:spacing w:val="61"/>
          <w:sz w:val="24"/>
        </w:rPr>
        <w:t xml:space="preserve"> </w:t>
      </w:r>
      <w:r w:rsidRPr="003C58AB">
        <w:rPr>
          <w:color w:val="21272E"/>
          <w:sz w:val="24"/>
        </w:rPr>
        <w:t>Интернет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размещаются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реквизиты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распорядительного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акта,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наименование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возрастной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группы,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число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детей,</w:t>
      </w:r>
      <w:r w:rsidRPr="003C58AB">
        <w:rPr>
          <w:color w:val="21272E"/>
          <w:spacing w:val="1"/>
          <w:sz w:val="24"/>
        </w:rPr>
        <w:t xml:space="preserve"> </w:t>
      </w:r>
      <w:r w:rsidRPr="003C58AB">
        <w:rPr>
          <w:color w:val="21272E"/>
          <w:sz w:val="24"/>
        </w:rPr>
        <w:t>зачисленных</w:t>
      </w:r>
      <w:r w:rsidRPr="003C58AB">
        <w:rPr>
          <w:color w:val="21272E"/>
          <w:spacing w:val="-4"/>
          <w:sz w:val="24"/>
        </w:rPr>
        <w:t xml:space="preserve"> </w:t>
      </w:r>
      <w:r w:rsidRPr="003C58AB">
        <w:rPr>
          <w:color w:val="21272E"/>
          <w:sz w:val="24"/>
        </w:rPr>
        <w:t>в</w:t>
      </w:r>
      <w:r w:rsidRPr="003C58AB">
        <w:rPr>
          <w:color w:val="21272E"/>
          <w:spacing w:val="3"/>
          <w:sz w:val="24"/>
        </w:rPr>
        <w:t xml:space="preserve"> </w:t>
      </w:r>
      <w:r w:rsidRPr="003C58AB">
        <w:rPr>
          <w:color w:val="21272E"/>
          <w:sz w:val="24"/>
        </w:rPr>
        <w:t>указанную возрастную</w:t>
      </w:r>
      <w:r w:rsidRPr="003C58AB">
        <w:rPr>
          <w:color w:val="21272E"/>
          <w:spacing w:val="-1"/>
          <w:sz w:val="24"/>
        </w:rPr>
        <w:t xml:space="preserve"> </w:t>
      </w:r>
      <w:r w:rsidRPr="003C58AB">
        <w:rPr>
          <w:color w:val="21272E"/>
          <w:sz w:val="24"/>
        </w:rPr>
        <w:t>группу.</w:t>
      </w:r>
    </w:p>
    <w:p w:rsidR="003C58AB" w:rsidRPr="003C58AB" w:rsidRDefault="00846F58" w:rsidP="003C58AB">
      <w:pPr>
        <w:pStyle w:val="a6"/>
        <w:tabs>
          <w:tab w:val="left" w:pos="0"/>
        </w:tabs>
        <w:ind w:left="0" w:right="119" w:firstLine="709"/>
        <w:rPr>
          <w:color w:val="21272E"/>
          <w:sz w:val="24"/>
          <w:szCs w:val="24"/>
        </w:rPr>
      </w:pPr>
      <w:r w:rsidRPr="003C58AB">
        <w:rPr>
          <w:color w:val="21272E"/>
          <w:sz w:val="24"/>
          <w:szCs w:val="24"/>
        </w:rPr>
        <w:t>После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издания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распорядительного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акта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ребенок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снимается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с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учета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детей,</w:t>
      </w:r>
      <w:r w:rsidRPr="003C58AB">
        <w:rPr>
          <w:color w:val="21272E"/>
          <w:spacing w:val="1"/>
          <w:sz w:val="24"/>
          <w:szCs w:val="24"/>
        </w:rPr>
        <w:t xml:space="preserve"> </w:t>
      </w:r>
      <w:r w:rsidRPr="003C58AB">
        <w:rPr>
          <w:color w:val="21272E"/>
          <w:sz w:val="24"/>
          <w:szCs w:val="24"/>
        </w:rPr>
        <w:t>нуждающихся в предоставлении места в муниципальной образовательной организации.</w:t>
      </w:r>
    </w:p>
    <w:p w:rsidR="00846F58" w:rsidRPr="003C58AB" w:rsidRDefault="003C58AB" w:rsidP="003C58AB">
      <w:pPr>
        <w:pStyle w:val="a6"/>
        <w:tabs>
          <w:tab w:val="left" w:pos="1219"/>
        </w:tabs>
        <w:ind w:left="0" w:right="119" w:firstLine="670"/>
        <w:rPr>
          <w:color w:val="21272E"/>
          <w:sz w:val="24"/>
        </w:rPr>
      </w:pPr>
      <w:r>
        <w:rPr>
          <w:color w:val="21272E"/>
          <w:sz w:val="24"/>
        </w:rPr>
        <w:t>18.</w:t>
      </w:r>
      <w:r w:rsidR="00846F58" w:rsidRPr="003C58AB">
        <w:rPr>
          <w:color w:val="21272E"/>
          <w:sz w:val="24"/>
        </w:rPr>
        <w:t xml:space="preserve"> На каждого ребенка, зачисленного в Организацию, оформляется личное дело, в котором хранятся все предоставленные родителями (законными представителями) ребенка документ</w:t>
      </w:r>
    </w:p>
    <w:p w:rsidR="00846F58" w:rsidRDefault="00846F58" w:rsidP="00846F58">
      <w:pPr>
        <w:pStyle w:val="a4"/>
        <w:spacing w:before="1"/>
        <w:ind w:right="116"/>
      </w:pPr>
    </w:p>
    <w:p w:rsidR="00846F58" w:rsidRPr="001344B9" w:rsidRDefault="00846F58" w:rsidP="001344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6F58" w:rsidRPr="001344B9" w:rsidSect="0005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195E"/>
    <w:multiLevelType w:val="hybridMultilevel"/>
    <w:tmpl w:val="9D60E022"/>
    <w:lvl w:ilvl="0" w:tplc="04190017">
      <w:start w:val="1"/>
      <w:numFmt w:val="lowerLetter"/>
      <w:lvlText w:val="%1)"/>
      <w:lvlJc w:val="left"/>
      <w:pPr>
        <w:ind w:left="1390" w:hanging="360"/>
      </w:p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">
    <w:nsid w:val="1E196F51"/>
    <w:multiLevelType w:val="hybridMultilevel"/>
    <w:tmpl w:val="94A6148A"/>
    <w:lvl w:ilvl="0" w:tplc="5030CA9C">
      <w:start w:val="1"/>
      <w:numFmt w:val="decimal"/>
      <w:lvlText w:val="%1)"/>
      <w:lvlJc w:val="left"/>
      <w:pPr>
        <w:ind w:left="929" w:hanging="259"/>
        <w:jc w:val="left"/>
      </w:pPr>
      <w:rPr>
        <w:rFonts w:ascii="Times New Roman" w:eastAsia="Times New Roman" w:hAnsi="Times New Roman" w:cs="Times New Roman" w:hint="default"/>
        <w:color w:val="21272E"/>
        <w:w w:val="100"/>
        <w:sz w:val="24"/>
        <w:szCs w:val="24"/>
        <w:lang w:val="ru-RU" w:eastAsia="en-US" w:bidi="ar-SA"/>
      </w:rPr>
    </w:lvl>
    <w:lvl w:ilvl="1" w:tplc="4F640496">
      <w:numFmt w:val="bullet"/>
      <w:lvlText w:val="•"/>
      <w:lvlJc w:val="left"/>
      <w:pPr>
        <w:ind w:left="1942" w:hanging="259"/>
      </w:pPr>
      <w:rPr>
        <w:rFonts w:hint="default"/>
        <w:lang w:val="ru-RU" w:eastAsia="en-US" w:bidi="ar-SA"/>
      </w:rPr>
    </w:lvl>
    <w:lvl w:ilvl="2" w:tplc="5884503A">
      <w:numFmt w:val="bullet"/>
      <w:lvlText w:val="•"/>
      <w:lvlJc w:val="left"/>
      <w:pPr>
        <w:ind w:left="2964" w:hanging="259"/>
      </w:pPr>
      <w:rPr>
        <w:rFonts w:hint="default"/>
        <w:lang w:val="ru-RU" w:eastAsia="en-US" w:bidi="ar-SA"/>
      </w:rPr>
    </w:lvl>
    <w:lvl w:ilvl="3" w:tplc="56A44A34">
      <w:numFmt w:val="bullet"/>
      <w:lvlText w:val="•"/>
      <w:lvlJc w:val="left"/>
      <w:pPr>
        <w:ind w:left="3987" w:hanging="259"/>
      </w:pPr>
      <w:rPr>
        <w:rFonts w:hint="default"/>
        <w:lang w:val="ru-RU" w:eastAsia="en-US" w:bidi="ar-SA"/>
      </w:rPr>
    </w:lvl>
    <w:lvl w:ilvl="4" w:tplc="05CA7AE4">
      <w:numFmt w:val="bullet"/>
      <w:lvlText w:val="•"/>
      <w:lvlJc w:val="left"/>
      <w:pPr>
        <w:ind w:left="5009" w:hanging="259"/>
      </w:pPr>
      <w:rPr>
        <w:rFonts w:hint="default"/>
        <w:lang w:val="ru-RU" w:eastAsia="en-US" w:bidi="ar-SA"/>
      </w:rPr>
    </w:lvl>
    <w:lvl w:ilvl="5" w:tplc="EB5E0F72">
      <w:numFmt w:val="bullet"/>
      <w:lvlText w:val="•"/>
      <w:lvlJc w:val="left"/>
      <w:pPr>
        <w:ind w:left="6032" w:hanging="259"/>
      </w:pPr>
      <w:rPr>
        <w:rFonts w:hint="default"/>
        <w:lang w:val="ru-RU" w:eastAsia="en-US" w:bidi="ar-SA"/>
      </w:rPr>
    </w:lvl>
    <w:lvl w:ilvl="6" w:tplc="DA068FD2">
      <w:numFmt w:val="bullet"/>
      <w:lvlText w:val="•"/>
      <w:lvlJc w:val="left"/>
      <w:pPr>
        <w:ind w:left="7054" w:hanging="259"/>
      </w:pPr>
      <w:rPr>
        <w:rFonts w:hint="default"/>
        <w:lang w:val="ru-RU" w:eastAsia="en-US" w:bidi="ar-SA"/>
      </w:rPr>
    </w:lvl>
    <w:lvl w:ilvl="7" w:tplc="FA4CC11A">
      <w:numFmt w:val="bullet"/>
      <w:lvlText w:val="•"/>
      <w:lvlJc w:val="left"/>
      <w:pPr>
        <w:ind w:left="8076" w:hanging="259"/>
      </w:pPr>
      <w:rPr>
        <w:rFonts w:hint="default"/>
        <w:lang w:val="ru-RU" w:eastAsia="en-US" w:bidi="ar-SA"/>
      </w:rPr>
    </w:lvl>
    <w:lvl w:ilvl="8" w:tplc="7AEC1520">
      <w:numFmt w:val="bullet"/>
      <w:lvlText w:val="•"/>
      <w:lvlJc w:val="left"/>
      <w:pPr>
        <w:ind w:left="9099" w:hanging="259"/>
      </w:pPr>
      <w:rPr>
        <w:rFonts w:hint="default"/>
        <w:lang w:val="ru-RU" w:eastAsia="en-US" w:bidi="ar-SA"/>
      </w:rPr>
    </w:lvl>
  </w:abstractNum>
  <w:abstractNum w:abstractNumId="2">
    <w:nsid w:val="5688662D"/>
    <w:multiLevelType w:val="hybridMultilevel"/>
    <w:tmpl w:val="5F18B9F2"/>
    <w:lvl w:ilvl="0" w:tplc="00B2F2DC">
      <w:numFmt w:val="bullet"/>
      <w:lvlText w:val=""/>
      <w:lvlJc w:val="left"/>
      <w:pPr>
        <w:ind w:left="104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2DF4A">
      <w:numFmt w:val="bullet"/>
      <w:lvlText w:val="•"/>
      <w:lvlJc w:val="left"/>
      <w:pPr>
        <w:ind w:left="1204" w:hanging="706"/>
      </w:pPr>
      <w:rPr>
        <w:rFonts w:hint="default"/>
        <w:lang w:val="ru-RU" w:eastAsia="en-US" w:bidi="ar-SA"/>
      </w:rPr>
    </w:lvl>
    <w:lvl w:ilvl="2" w:tplc="B8A28E58">
      <w:numFmt w:val="bullet"/>
      <w:lvlText w:val="•"/>
      <w:lvlJc w:val="left"/>
      <w:pPr>
        <w:ind w:left="2308" w:hanging="706"/>
      </w:pPr>
      <w:rPr>
        <w:rFonts w:hint="default"/>
        <w:lang w:val="ru-RU" w:eastAsia="en-US" w:bidi="ar-SA"/>
      </w:rPr>
    </w:lvl>
    <w:lvl w:ilvl="3" w:tplc="5B344E38">
      <w:numFmt w:val="bullet"/>
      <w:lvlText w:val="•"/>
      <w:lvlJc w:val="left"/>
      <w:pPr>
        <w:ind w:left="3413" w:hanging="706"/>
      </w:pPr>
      <w:rPr>
        <w:rFonts w:hint="default"/>
        <w:lang w:val="ru-RU" w:eastAsia="en-US" w:bidi="ar-SA"/>
      </w:rPr>
    </w:lvl>
    <w:lvl w:ilvl="4" w:tplc="34F4E5BC">
      <w:numFmt w:val="bullet"/>
      <w:lvlText w:val="•"/>
      <w:lvlJc w:val="left"/>
      <w:pPr>
        <w:ind w:left="4517" w:hanging="706"/>
      </w:pPr>
      <w:rPr>
        <w:rFonts w:hint="default"/>
        <w:lang w:val="ru-RU" w:eastAsia="en-US" w:bidi="ar-SA"/>
      </w:rPr>
    </w:lvl>
    <w:lvl w:ilvl="5" w:tplc="D90ADBB6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4FD877BC">
      <w:numFmt w:val="bullet"/>
      <w:lvlText w:val="•"/>
      <w:lvlJc w:val="left"/>
      <w:pPr>
        <w:ind w:left="6726" w:hanging="706"/>
      </w:pPr>
      <w:rPr>
        <w:rFonts w:hint="default"/>
        <w:lang w:val="ru-RU" w:eastAsia="en-US" w:bidi="ar-SA"/>
      </w:rPr>
    </w:lvl>
    <w:lvl w:ilvl="7" w:tplc="07C8034C">
      <w:numFmt w:val="bullet"/>
      <w:lvlText w:val="•"/>
      <w:lvlJc w:val="left"/>
      <w:pPr>
        <w:ind w:left="7830" w:hanging="706"/>
      </w:pPr>
      <w:rPr>
        <w:rFonts w:hint="default"/>
        <w:lang w:val="ru-RU" w:eastAsia="en-US" w:bidi="ar-SA"/>
      </w:rPr>
    </w:lvl>
    <w:lvl w:ilvl="8" w:tplc="C074DBC8">
      <w:numFmt w:val="bullet"/>
      <w:lvlText w:val="•"/>
      <w:lvlJc w:val="left"/>
      <w:pPr>
        <w:ind w:left="8935" w:hanging="706"/>
      </w:pPr>
      <w:rPr>
        <w:rFonts w:hint="default"/>
        <w:lang w:val="ru-RU" w:eastAsia="en-US" w:bidi="ar-SA"/>
      </w:rPr>
    </w:lvl>
  </w:abstractNum>
  <w:abstractNum w:abstractNumId="3">
    <w:nsid w:val="5693098F"/>
    <w:multiLevelType w:val="hybridMultilevel"/>
    <w:tmpl w:val="A45A8BEE"/>
    <w:lvl w:ilvl="0" w:tplc="BD0CFC2E">
      <w:start w:val="1"/>
      <w:numFmt w:val="decimal"/>
      <w:lvlText w:val="%1."/>
      <w:lvlJc w:val="left"/>
      <w:pPr>
        <w:ind w:left="104" w:hanging="850"/>
        <w:jc w:val="left"/>
      </w:pPr>
      <w:rPr>
        <w:rFonts w:hint="default"/>
        <w:w w:val="100"/>
        <w:lang w:val="ru-RU" w:eastAsia="en-US" w:bidi="ar-SA"/>
      </w:rPr>
    </w:lvl>
    <w:lvl w:ilvl="1" w:tplc="1CBA6FD4">
      <w:numFmt w:val="bullet"/>
      <w:lvlText w:val="•"/>
      <w:lvlJc w:val="left"/>
      <w:pPr>
        <w:ind w:left="1204" w:hanging="850"/>
      </w:pPr>
      <w:rPr>
        <w:rFonts w:hint="default"/>
        <w:lang w:val="ru-RU" w:eastAsia="en-US" w:bidi="ar-SA"/>
      </w:rPr>
    </w:lvl>
    <w:lvl w:ilvl="2" w:tplc="916EB8AE">
      <w:numFmt w:val="bullet"/>
      <w:lvlText w:val="•"/>
      <w:lvlJc w:val="left"/>
      <w:pPr>
        <w:ind w:left="2308" w:hanging="850"/>
      </w:pPr>
      <w:rPr>
        <w:rFonts w:hint="default"/>
        <w:lang w:val="ru-RU" w:eastAsia="en-US" w:bidi="ar-SA"/>
      </w:rPr>
    </w:lvl>
    <w:lvl w:ilvl="3" w:tplc="84BE14F4">
      <w:numFmt w:val="bullet"/>
      <w:lvlText w:val="•"/>
      <w:lvlJc w:val="left"/>
      <w:pPr>
        <w:ind w:left="3413" w:hanging="850"/>
      </w:pPr>
      <w:rPr>
        <w:rFonts w:hint="default"/>
        <w:lang w:val="ru-RU" w:eastAsia="en-US" w:bidi="ar-SA"/>
      </w:rPr>
    </w:lvl>
    <w:lvl w:ilvl="4" w:tplc="5274AECA">
      <w:numFmt w:val="bullet"/>
      <w:lvlText w:val="•"/>
      <w:lvlJc w:val="left"/>
      <w:pPr>
        <w:ind w:left="4517" w:hanging="850"/>
      </w:pPr>
      <w:rPr>
        <w:rFonts w:hint="default"/>
        <w:lang w:val="ru-RU" w:eastAsia="en-US" w:bidi="ar-SA"/>
      </w:rPr>
    </w:lvl>
    <w:lvl w:ilvl="5" w:tplc="196C9E96">
      <w:numFmt w:val="bullet"/>
      <w:lvlText w:val="•"/>
      <w:lvlJc w:val="left"/>
      <w:pPr>
        <w:ind w:left="5622" w:hanging="850"/>
      </w:pPr>
      <w:rPr>
        <w:rFonts w:hint="default"/>
        <w:lang w:val="ru-RU" w:eastAsia="en-US" w:bidi="ar-SA"/>
      </w:rPr>
    </w:lvl>
    <w:lvl w:ilvl="6" w:tplc="78D62F36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7" w:tplc="789A16EA">
      <w:numFmt w:val="bullet"/>
      <w:lvlText w:val="•"/>
      <w:lvlJc w:val="left"/>
      <w:pPr>
        <w:ind w:left="7830" w:hanging="850"/>
      </w:pPr>
      <w:rPr>
        <w:rFonts w:hint="default"/>
        <w:lang w:val="ru-RU" w:eastAsia="en-US" w:bidi="ar-SA"/>
      </w:rPr>
    </w:lvl>
    <w:lvl w:ilvl="8" w:tplc="79567806">
      <w:numFmt w:val="bullet"/>
      <w:lvlText w:val="•"/>
      <w:lvlJc w:val="left"/>
      <w:pPr>
        <w:ind w:left="8935" w:hanging="850"/>
      </w:pPr>
      <w:rPr>
        <w:rFonts w:hint="default"/>
        <w:lang w:val="ru-RU" w:eastAsia="en-US" w:bidi="ar-SA"/>
      </w:rPr>
    </w:lvl>
  </w:abstractNum>
  <w:abstractNum w:abstractNumId="4">
    <w:nsid w:val="75EB7A9C"/>
    <w:multiLevelType w:val="hybridMultilevel"/>
    <w:tmpl w:val="13D6361A"/>
    <w:lvl w:ilvl="0" w:tplc="F6F8182C">
      <w:start w:val="1"/>
      <w:numFmt w:val="russianLower"/>
      <w:lvlText w:val="%1)"/>
      <w:lvlJc w:val="left"/>
      <w:pPr>
        <w:ind w:left="1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5">
    <w:nsid w:val="77013D53"/>
    <w:multiLevelType w:val="hybridMultilevel"/>
    <w:tmpl w:val="A45A8BEE"/>
    <w:lvl w:ilvl="0" w:tplc="BD0CFC2E">
      <w:start w:val="1"/>
      <w:numFmt w:val="decimal"/>
      <w:lvlText w:val="%1."/>
      <w:lvlJc w:val="left"/>
      <w:pPr>
        <w:ind w:left="104" w:hanging="850"/>
        <w:jc w:val="left"/>
      </w:pPr>
      <w:rPr>
        <w:rFonts w:hint="default"/>
        <w:w w:val="100"/>
        <w:lang w:val="ru-RU" w:eastAsia="en-US" w:bidi="ar-SA"/>
      </w:rPr>
    </w:lvl>
    <w:lvl w:ilvl="1" w:tplc="1CBA6FD4">
      <w:numFmt w:val="bullet"/>
      <w:lvlText w:val="•"/>
      <w:lvlJc w:val="left"/>
      <w:pPr>
        <w:ind w:left="1204" w:hanging="850"/>
      </w:pPr>
      <w:rPr>
        <w:rFonts w:hint="default"/>
        <w:lang w:val="ru-RU" w:eastAsia="en-US" w:bidi="ar-SA"/>
      </w:rPr>
    </w:lvl>
    <w:lvl w:ilvl="2" w:tplc="916EB8AE">
      <w:numFmt w:val="bullet"/>
      <w:lvlText w:val="•"/>
      <w:lvlJc w:val="left"/>
      <w:pPr>
        <w:ind w:left="2308" w:hanging="850"/>
      </w:pPr>
      <w:rPr>
        <w:rFonts w:hint="default"/>
        <w:lang w:val="ru-RU" w:eastAsia="en-US" w:bidi="ar-SA"/>
      </w:rPr>
    </w:lvl>
    <w:lvl w:ilvl="3" w:tplc="84BE14F4">
      <w:numFmt w:val="bullet"/>
      <w:lvlText w:val="•"/>
      <w:lvlJc w:val="left"/>
      <w:pPr>
        <w:ind w:left="3413" w:hanging="850"/>
      </w:pPr>
      <w:rPr>
        <w:rFonts w:hint="default"/>
        <w:lang w:val="ru-RU" w:eastAsia="en-US" w:bidi="ar-SA"/>
      </w:rPr>
    </w:lvl>
    <w:lvl w:ilvl="4" w:tplc="5274AECA">
      <w:numFmt w:val="bullet"/>
      <w:lvlText w:val="•"/>
      <w:lvlJc w:val="left"/>
      <w:pPr>
        <w:ind w:left="4517" w:hanging="850"/>
      </w:pPr>
      <w:rPr>
        <w:rFonts w:hint="default"/>
        <w:lang w:val="ru-RU" w:eastAsia="en-US" w:bidi="ar-SA"/>
      </w:rPr>
    </w:lvl>
    <w:lvl w:ilvl="5" w:tplc="196C9E96">
      <w:numFmt w:val="bullet"/>
      <w:lvlText w:val="•"/>
      <w:lvlJc w:val="left"/>
      <w:pPr>
        <w:ind w:left="5622" w:hanging="850"/>
      </w:pPr>
      <w:rPr>
        <w:rFonts w:hint="default"/>
        <w:lang w:val="ru-RU" w:eastAsia="en-US" w:bidi="ar-SA"/>
      </w:rPr>
    </w:lvl>
    <w:lvl w:ilvl="6" w:tplc="78D62F36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7" w:tplc="789A16EA">
      <w:numFmt w:val="bullet"/>
      <w:lvlText w:val="•"/>
      <w:lvlJc w:val="left"/>
      <w:pPr>
        <w:ind w:left="7830" w:hanging="850"/>
      </w:pPr>
      <w:rPr>
        <w:rFonts w:hint="default"/>
        <w:lang w:val="ru-RU" w:eastAsia="en-US" w:bidi="ar-SA"/>
      </w:rPr>
    </w:lvl>
    <w:lvl w:ilvl="8" w:tplc="79567806">
      <w:numFmt w:val="bullet"/>
      <w:lvlText w:val="•"/>
      <w:lvlJc w:val="left"/>
      <w:pPr>
        <w:ind w:left="8935" w:hanging="850"/>
      </w:pPr>
      <w:rPr>
        <w:rFonts w:hint="default"/>
        <w:lang w:val="ru-RU" w:eastAsia="en-US" w:bidi="ar-SA"/>
      </w:rPr>
    </w:lvl>
  </w:abstractNum>
  <w:abstractNum w:abstractNumId="6">
    <w:nsid w:val="77710184"/>
    <w:multiLevelType w:val="hybridMultilevel"/>
    <w:tmpl w:val="8AEE4F2A"/>
    <w:lvl w:ilvl="0" w:tplc="7D1898A8">
      <w:numFmt w:val="bullet"/>
      <w:lvlText w:val=""/>
      <w:lvlJc w:val="left"/>
      <w:pPr>
        <w:ind w:left="104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24882E">
      <w:numFmt w:val="bullet"/>
      <w:lvlText w:val="•"/>
      <w:lvlJc w:val="left"/>
      <w:pPr>
        <w:ind w:left="1204" w:hanging="706"/>
      </w:pPr>
      <w:rPr>
        <w:rFonts w:hint="default"/>
        <w:lang w:val="ru-RU" w:eastAsia="en-US" w:bidi="ar-SA"/>
      </w:rPr>
    </w:lvl>
    <w:lvl w:ilvl="2" w:tplc="C5F83720">
      <w:numFmt w:val="bullet"/>
      <w:lvlText w:val="•"/>
      <w:lvlJc w:val="left"/>
      <w:pPr>
        <w:ind w:left="2308" w:hanging="706"/>
      </w:pPr>
      <w:rPr>
        <w:rFonts w:hint="default"/>
        <w:lang w:val="ru-RU" w:eastAsia="en-US" w:bidi="ar-SA"/>
      </w:rPr>
    </w:lvl>
    <w:lvl w:ilvl="3" w:tplc="1A30E830">
      <w:numFmt w:val="bullet"/>
      <w:lvlText w:val="•"/>
      <w:lvlJc w:val="left"/>
      <w:pPr>
        <w:ind w:left="3413" w:hanging="706"/>
      </w:pPr>
      <w:rPr>
        <w:rFonts w:hint="default"/>
        <w:lang w:val="ru-RU" w:eastAsia="en-US" w:bidi="ar-SA"/>
      </w:rPr>
    </w:lvl>
    <w:lvl w:ilvl="4" w:tplc="13A6235A">
      <w:numFmt w:val="bullet"/>
      <w:lvlText w:val="•"/>
      <w:lvlJc w:val="left"/>
      <w:pPr>
        <w:ind w:left="4517" w:hanging="706"/>
      </w:pPr>
      <w:rPr>
        <w:rFonts w:hint="default"/>
        <w:lang w:val="ru-RU" w:eastAsia="en-US" w:bidi="ar-SA"/>
      </w:rPr>
    </w:lvl>
    <w:lvl w:ilvl="5" w:tplc="85127A14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EE0E153C">
      <w:numFmt w:val="bullet"/>
      <w:lvlText w:val="•"/>
      <w:lvlJc w:val="left"/>
      <w:pPr>
        <w:ind w:left="6726" w:hanging="706"/>
      </w:pPr>
      <w:rPr>
        <w:rFonts w:hint="default"/>
        <w:lang w:val="ru-RU" w:eastAsia="en-US" w:bidi="ar-SA"/>
      </w:rPr>
    </w:lvl>
    <w:lvl w:ilvl="7" w:tplc="0AF6D03C">
      <w:numFmt w:val="bullet"/>
      <w:lvlText w:val="•"/>
      <w:lvlJc w:val="left"/>
      <w:pPr>
        <w:ind w:left="7830" w:hanging="706"/>
      </w:pPr>
      <w:rPr>
        <w:rFonts w:hint="default"/>
        <w:lang w:val="ru-RU" w:eastAsia="en-US" w:bidi="ar-SA"/>
      </w:rPr>
    </w:lvl>
    <w:lvl w:ilvl="8" w:tplc="1A0E10F4">
      <w:numFmt w:val="bullet"/>
      <w:lvlText w:val="•"/>
      <w:lvlJc w:val="left"/>
      <w:pPr>
        <w:ind w:left="8935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B3"/>
    <w:rsid w:val="0002103F"/>
    <w:rsid w:val="00024939"/>
    <w:rsid w:val="00053B1F"/>
    <w:rsid w:val="000F35E6"/>
    <w:rsid w:val="001344B9"/>
    <w:rsid w:val="00213622"/>
    <w:rsid w:val="0032120B"/>
    <w:rsid w:val="003C58AB"/>
    <w:rsid w:val="00414835"/>
    <w:rsid w:val="00416E07"/>
    <w:rsid w:val="004C7538"/>
    <w:rsid w:val="005D2DB3"/>
    <w:rsid w:val="00846F58"/>
    <w:rsid w:val="008565D7"/>
    <w:rsid w:val="00863660"/>
    <w:rsid w:val="00A908D7"/>
    <w:rsid w:val="00B01F02"/>
    <w:rsid w:val="00B917D3"/>
    <w:rsid w:val="00C24854"/>
    <w:rsid w:val="00CC45C5"/>
    <w:rsid w:val="00D24C75"/>
    <w:rsid w:val="00E76531"/>
    <w:rsid w:val="00E91165"/>
    <w:rsid w:val="00F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1FFC9-164E-4B8F-A403-1AFEEABD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344B9"/>
    <w:pPr>
      <w:widowControl w:val="0"/>
      <w:autoSpaceDE w:val="0"/>
      <w:autoSpaceDN w:val="0"/>
      <w:spacing w:after="0" w:line="240" w:lineRule="auto"/>
      <w:ind w:left="104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344B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1344B9"/>
    <w:pPr>
      <w:widowControl w:val="0"/>
      <w:autoSpaceDE w:val="0"/>
      <w:autoSpaceDN w:val="0"/>
      <w:spacing w:after="0" w:line="240" w:lineRule="auto"/>
      <w:ind w:left="104" w:right="1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6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21362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3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16e2e6dcd017a68bc8b1a445142f9c86a69f3ff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</cp:lastModifiedBy>
  <cp:revision>2</cp:revision>
  <cp:lastPrinted>2023-11-20T09:46:00Z</cp:lastPrinted>
  <dcterms:created xsi:type="dcterms:W3CDTF">2023-11-20T10:10:00Z</dcterms:created>
  <dcterms:modified xsi:type="dcterms:W3CDTF">2023-11-20T10:10:00Z</dcterms:modified>
</cp:coreProperties>
</file>